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AB" w:rsidRDefault="00DA208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采购</w:t>
      </w:r>
      <w:r w:rsidR="00BF1CB7">
        <w:rPr>
          <w:rFonts w:hint="eastAsia"/>
          <w:b/>
          <w:sz w:val="44"/>
          <w:szCs w:val="44"/>
        </w:rPr>
        <w:t>项目投标</w:t>
      </w:r>
      <w:r>
        <w:rPr>
          <w:rFonts w:hint="eastAsia"/>
          <w:b/>
          <w:sz w:val="44"/>
          <w:szCs w:val="44"/>
        </w:rPr>
        <w:t>企业入库常见问题解答</w:t>
      </w:r>
    </w:p>
    <w:p w:rsidR="002246AB" w:rsidRDefault="002246AB">
      <w:pPr>
        <w:jc w:val="center"/>
        <w:rPr>
          <w:b/>
          <w:sz w:val="44"/>
          <w:szCs w:val="44"/>
        </w:rPr>
      </w:pPr>
    </w:p>
    <w:p w:rsidR="002246AB" w:rsidRDefault="00DA2089">
      <w:pPr>
        <w:pStyle w:val="1"/>
        <w:tabs>
          <w:tab w:val="left" w:pos="2193"/>
        </w:tabs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1、如何选择入库类型？</w:t>
      </w:r>
    </w:p>
    <w:p w:rsidR="002246AB" w:rsidRDefault="00DA2089">
      <w:pPr>
        <w:pStyle w:val="1"/>
        <w:tabs>
          <w:tab w:val="left" w:pos="2193"/>
        </w:tabs>
        <w:ind w:firstLineChars="0"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入库类型分为多种，代理分为招标代理和采购代理，采购代理承担政府采购、医疗器械采购</w:t>
      </w:r>
      <w:r w:rsidR="008627CF">
        <w:rPr>
          <w:rFonts w:ascii="仿宋" w:eastAsia="仿宋" w:hAnsi="仿宋" w:cs="仿宋" w:hint="eastAsia"/>
          <w:sz w:val="32"/>
          <w:szCs w:val="32"/>
        </w:rPr>
        <w:t>、其他采购</w:t>
      </w:r>
      <w:r>
        <w:rPr>
          <w:rFonts w:ascii="仿宋" w:eastAsia="仿宋" w:hAnsi="仿宋" w:cs="仿宋" w:hint="eastAsia"/>
          <w:sz w:val="32"/>
          <w:szCs w:val="32"/>
        </w:rPr>
        <w:t>等业务；企业类型分为设计、监理、施工和供应商。由企业自主选择录入一种或多种企业类型。</w:t>
      </w:r>
    </w:p>
    <w:p w:rsidR="0091232E" w:rsidRPr="0091232E" w:rsidRDefault="0091232E" w:rsidP="0091232E">
      <w:pPr>
        <w:pStyle w:val="1"/>
        <w:ind w:firstLine="643"/>
        <w:rPr>
          <w:rFonts w:ascii="仿宋" w:eastAsia="仿宋" w:hAnsi="仿宋" w:cs="仿宋"/>
          <w:sz w:val="32"/>
          <w:szCs w:val="32"/>
        </w:rPr>
      </w:pPr>
      <w:r w:rsidRPr="0091232E">
        <w:rPr>
          <w:rFonts w:ascii="仿宋" w:eastAsia="仿宋" w:hAnsi="仿宋" w:cs="仿宋" w:hint="eastAsia"/>
          <w:b/>
          <w:bCs/>
          <w:sz w:val="32"/>
          <w:szCs w:val="32"/>
        </w:rPr>
        <w:t>2、诚信库入库时是不是只需填写带*号的必填项？</w:t>
      </w:r>
    </w:p>
    <w:p w:rsidR="0091232E" w:rsidRPr="0091232E" w:rsidRDefault="0091232E" w:rsidP="0091232E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 w:rsidRPr="0091232E">
        <w:rPr>
          <w:rFonts w:ascii="仿宋" w:eastAsia="仿宋" w:hAnsi="仿宋" w:cs="仿宋" w:hint="eastAsia"/>
          <w:sz w:val="32"/>
          <w:szCs w:val="32"/>
        </w:rPr>
        <w:t>答：因各行业的情况不一致，部分信息内容未打“*”号，企业在填写时根据自身情况将能填的项目填写完整，以避免影响投标和评标。</w:t>
      </w:r>
    </w:p>
    <w:p w:rsidR="001D1827" w:rsidRDefault="0091232E" w:rsidP="0091232E">
      <w:pPr>
        <w:pStyle w:val="1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1232E">
        <w:rPr>
          <w:rFonts w:ascii="仿宋" w:eastAsia="仿宋" w:hAnsi="仿宋" w:cs="仿宋" w:hint="eastAsia"/>
          <w:b/>
          <w:bCs/>
          <w:sz w:val="32"/>
          <w:szCs w:val="32"/>
        </w:rPr>
        <w:t>3、企业初次入库</w:t>
      </w:r>
      <w:r w:rsidR="001D1827">
        <w:rPr>
          <w:rFonts w:ascii="仿宋" w:eastAsia="仿宋" w:hAnsi="仿宋" w:cs="仿宋" w:hint="eastAsia"/>
          <w:b/>
          <w:bCs/>
          <w:sz w:val="32"/>
          <w:szCs w:val="32"/>
        </w:rPr>
        <w:t>是否需要现场办理？</w:t>
      </w:r>
    </w:p>
    <w:p w:rsidR="0091232E" w:rsidRDefault="001D1827" w:rsidP="001D1827">
      <w:pPr>
        <w:pStyle w:val="1"/>
        <w:ind w:firstLine="640"/>
        <w:rPr>
          <w:rFonts w:ascii="仿宋" w:eastAsia="仿宋" w:hAnsi="仿宋" w:cs="仿宋"/>
          <w:bCs/>
          <w:sz w:val="32"/>
          <w:szCs w:val="32"/>
        </w:rPr>
      </w:pPr>
      <w:r w:rsidRPr="001D1827">
        <w:rPr>
          <w:rFonts w:ascii="仿宋" w:eastAsia="仿宋" w:hAnsi="仿宋" w:cs="仿宋" w:hint="eastAsia"/>
          <w:bCs/>
          <w:sz w:val="32"/>
          <w:szCs w:val="32"/>
        </w:rPr>
        <w:t>答：</w:t>
      </w:r>
      <w:r>
        <w:rPr>
          <w:rFonts w:ascii="仿宋" w:eastAsia="仿宋" w:hAnsi="仿宋" w:cs="仿宋" w:hint="eastAsia"/>
          <w:bCs/>
          <w:sz w:val="32"/>
          <w:szCs w:val="32"/>
        </w:rPr>
        <w:t>根据最新的</w:t>
      </w:r>
      <w:r w:rsidRPr="001D1827">
        <w:rPr>
          <w:rFonts w:ascii="仿宋" w:eastAsia="仿宋" w:hAnsi="仿宋" w:cs="仿宋" w:hint="eastAsia"/>
          <w:bCs/>
          <w:sz w:val="32"/>
          <w:szCs w:val="32"/>
        </w:rPr>
        <w:t>《关于企业诚信入库网上办理的公告</w:t>
      </w:r>
      <w:r>
        <w:rPr>
          <w:rFonts w:ascii="仿宋" w:eastAsia="仿宋" w:hAnsi="仿宋" w:cs="仿宋" w:hint="eastAsia"/>
          <w:bCs/>
          <w:sz w:val="32"/>
          <w:szCs w:val="32"/>
        </w:rPr>
        <w:t>》的规定，企业诚信入库原则上全部网上办理，不再要求企业现场办理。</w:t>
      </w:r>
    </w:p>
    <w:p w:rsidR="001D1827" w:rsidRPr="001D1827" w:rsidRDefault="001D1827" w:rsidP="001D1827">
      <w:pPr>
        <w:pStyle w:val="1"/>
        <w:ind w:firstLine="643"/>
        <w:rPr>
          <w:rFonts w:ascii="仿宋" w:eastAsia="仿宋" w:hAnsi="仿宋" w:cs="仿宋"/>
          <w:b/>
          <w:sz w:val="32"/>
          <w:szCs w:val="32"/>
        </w:rPr>
      </w:pPr>
      <w:r w:rsidRPr="001D1827">
        <w:rPr>
          <w:rFonts w:ascii="仿宋" w:eastAsia="仿宋" w:hAnsi="仿宋" w:cs="仿宋" w:hint="eastAsia"/>
          <w:b/>
          <w:bCs/>
          <w:sz w:val="32"/>
          <w:szCs w:val="32"/>
        </w:rPr>
        <w:t>4、企业诚信入库需要上传哪些资料？</w:t>
      </w:r>
    </w:p>
    <w:p w:rsidR="003A29AD" w:rsidRDefault="0091232E" w:rsidP="00E83725">
      <w:pPr>
        <w:pStyle w:val="1"/>
        <w:ind w:firstLineChars="0" w:firstLine="645"/>
        <w:rPr>
          <w:rFonts w:ascii="仿宋" w:eastAsia="仿宋" w:hAnsi="仿宋" w:cs="仿宋"/>
          <w:sz w:val="32"/>
          <w:szCs w:val="32"/>
        </w:rPr>
      </w:pPr>
      <w:r w:rsidRPr="001D1827">
        <w:rPr>
          <w:rFonts w:ascii="仿宋" w:eastAsia="仿宋" w:hAnsi="仿宋" w:cs="仿宋" w:hint="eastAsia"/>
          <w:sz w:val="32"/>
          <w:szCs w:val="32"/>
        </w:rPr>
        <w:t>答</w:t>
      </w:r>
      <w:r w:rsidRPr="0091232E">
        <w:rPr>
          <w:rFonts w:ascii="仿宋" w:eastAsia="仿宋" w:hAnsi="仿宋" w:cs="仿宋" w:hint="eastAsia"/>
          <w:sz w:val="32"/>
          <w:szCs w:val="32"/>
        </w:rPr>
        <w:t>：</w:t>
      </w:r>
      <w:r w:rsidR="001D1827">
        <w:rPr>
          <w:rFonts w:ascii="仿宋" w:eastAsia="仿宋" w:hAnsi="仿宋" w:cs="仿宋" w:hint="eastAsia"/>
          <w:sz w:val="32"/>
          <w:szCs w:val="32"/>
        </w:rPr>
        <w:t>企业的基本信息需如实填写，</w:t>
      </w:r>
      <w:r w:rsidR="00E83725">
        <w:rPr>
          <w:rFonts w:ascii="仿宋" w:eastAsia="仿宋" w:hAnsi="仿宋" w:cs="仿宋" w:hint="eastAsia"/>
          <w:sz w:val="32"/>
          <w:szCs w:val="32"/>
        </w:rPr>
        <w:t>企业名称、统一信用代码、开户行信息</w:t>
      </w:r>
      <w:r w:rsidR="003A29AD">
        <w:rPr>
          <w:rFonts w:ascii="仿宋" w:eastAsia="仿宋" w:hAnsi="仿宋" w:cs="仿宋" w:hint="eastAsia"/>
          <w:sz w:val="32"/>
          <w:szCs w:val="32"/>
        </w:rPr>
        <w:t>、法人、联系人信息等</w:t>
      </w:r>
      <w:r w:rsidR="00E83725">
        <w:rPr>
          <w:rFonts w:ascii="仿宋" w:eastAsia="仿宋" w:hAnsi="仿宋" w:cs="仿宋" w:hint="eastAsia"/>
          <w:sz w:val="32"/>
          <w:szCs w:val="32"/>
        </w:rPr>
        <w:t>，</w:t>
      </w:r>
      <w:r w:rsidR="001D1827">
        <w:rPr>
          <w:rFonts w:ascii="仿宋" w:eastAsia="仿宋" w:hAnsi="仿宋" w:cs="仿宋" w:hint="eastAsia"/>
          <w:sz w:val="32"/>
          <w:szCs w:val="32"/>
        </w:rPr>
        <w:t>尤其是企业注册的单位类型（国有、私营等）、工商注册地（即工商登记地）</w:t>
      </w:r>
      <w:r w:rsidR="00060D06">
        <w:rPr>
          <w:rFonts w:ascii="仿宋" w:eastAsia="仿宋" w:hAnsi="仿宋" w:cs="仿宋" w:hint="eastAsia"/>
          <w:sz w:val="32"/>
          <w:szCs w:val="32"/>
        </w:rPr>
        <w:t>、</w:t>
      </w:r>
      <w:r w:rsidR="001D1827">
        <w:rPr>
          <w:rFonts w:ascii="仿宋" w:eastAsia="仿宋" w:hAnsi="仿宋" w:cs="仿宋" w:hint="eastAsia"/>
          <w:sz w:val="32"/>
          <w:szCs w:val="32"/>
        </w:rPr>
        <w:t>需正确填写</w:t>
      </w:r>
      <w:r w:rsidR="00E83725">
        <w:rPr>
          <w:rFonts w:ascii="仿宋" w:eastAsia="仿宋" w:hAnsi="仿宋" w:cs="仿宋" w:hint="eastAsia"/>
          <w:sz w:val="32"/>
          <w:szCs w:val="32"/>
        </w:rPr>
        <w:t>。</w:t>
      </w:r>
      <w:r w:rsidR="001F6A90">
        <w:rPr>
          <w:rFonts w:ascii="仿宋" w:eastAsia="仿宋" w:hAnsi="仿宋" w:cs="仿宋" w:hint="eastAsia"/>
          <w:sz w:val="32"/>
          <w:szCs w:val="32"/>
        </w:rPr>
        <w:t>从业人员、项目经理、监理总监等也需填报。</w:t>
      </w:r>
    </w:p>
    <w:p w:rsidR="001F6A90" w:rsidRPr="001F6A90" w:rsidRDefault="0091232E" w:rsidP="001F6A90">
      <w:pPr>
        <w:pStyle w:val="1"/>
        <w:ind w:firstLineChars="0" w:firstLine="645"/>
        <w:rPr>
          <w:rFonts w:ascii="仿宋" w:eastAsia="仿宋" w:hAnsi="仿宋" w:cs="仿宋"/>
          <w:sz w:val="32"/>
          <w:szCs w:val="32"/>
        </w:rPr>
      </w:pPr>
      <w:r w:rsidRPr="0091232E">
        <w:rPr>
          <w:rFonts w:ascii="仿宋" w:eastAsia="仿宋" w:hAnsi="仿宋" w:cs="仿宋" w:hint="eastAsia"/>
          <w:sz w:val="32"/>
          <w:szCs w:val="32"/>
        </w:rPr>
        <w:t>固定格式的《诚信承诺书》、《法人授权委托书》</w:t>
      </w:r>
      <w:r w:rsidR="00E83725">
        <w:rPr>
          <w:rFonts w:ascii="仿宋" w:eastAsia="仿宋" w:hAnsi="仿宋" w:cs="仿宋" w:hint="eastAsia"/>
          <w:sz w:val="32"/>
          <w:szCs w:val="32"/>
        </w:rPr>
        <w:t>（含法人及被委托人身份证原件扫描件）</w:t>
      </w:r>
      <w:r w:rsidRPr="0091232E">
        <w:rPr>
          <w:rFonts w:ascii="仿宋" w:eastAsia="仿宋" w:hAnsi="仿宋" w:cs="仿宋" w:hint="eastAsia"/>
          <w:sz w:val="32"/>
          <w:szCs w:val="32"/>
        </w:rPr>
        <w:t>、</w:t>
      </w:r>
      <w:r w:rsidR="00CD6EBD" w:rsidRPr="00CD6EBD">
        <w:rPr>
          <w:rFonts w:ascii="仿宋" w:eastAsia="仿宋" w:hAnsi="仿宋" w:cs="仿宋" w:hint="eastAsia"/>
          <w:bCs/>
          <w:sz w:val="32"/>
          <w:szCs w:val="32"/>
        </w:rPr>
        <w:t>《基本存款账户承诺</w:t>
      </w:r>
      <w:r w:rsidR="00CD6EBD" w:rsidRPr="00CD6EBD">
        <w:rPr>
          <w:rFonts w:ascii="仿宋" w:eastAsia="仿宋" w:hAnsi="仿宋" w:cs="仿宋" w:hint="eastAsia"/>
          <w:bCs/>
          <w:sz w:val="32"/>
          <w:szCs w:val="32"/>
        </w:rPr>
        <w:lastRenderedPageBreak/>
        <w:t>书》</w:t>
      </w:r>
      <w:r w:rsidR="001F6A90">
        <w:rPr>
          <w:rFonts w:ascii="仿宋" w:eastAsia="仿宋" w:hAnsi="仿宋" w:cs="仿宋" w:hint="eastAsia"/>
          <w:bCs/>
          <w:sz w:val="32"/>
          <w:szCs w:val="32"/>
        </w:rPr>
        <w:t>，</w:t>
      </w:r>
      <w:r w:rsidR="00CD6EBD" w:rsidRPr="00CD6EBD">
        <w:rPr>
          <w:rFonts w:ascii="仿宋" w:eastAsia="仿宋" w:hAnsi="仿宋" w:cs="仿宋" w:hint="eastAsia"/>
          <w:bCs/>
          <w:sz w:val="32"/>
          <w:szCs w:val="32"/>
        </w:rPr>
        <w:t>加盖开户行印章</w:t>
      </w:r>
      <w:r w:rsidR="001F6A90">
        <w:rPr>
          <w:rFonts w:ascii="仿宋" w:eastAsia="仿宋" w:hAnsi="仿宋" w:cs="仿宋" w:hint="eastAsia"/>
          <w:bCs/>
          <w:sz w:val="32"/>
          <w:szCs w:val="32"/>
        </w:rPr>
        <w:t>（公章或业务章）</w:t>
      </w:r>
      <w:r w:rsidR="00CD6EBD" w:rsidRPr="00CD6EBD">
        <w:rPr>
          <w:rFonts w:ascii="仿宋" w:eastAsia="仿宋" w:hAnsi="仿宋" w:cs="仿宋" w:hint="eastAsia"/>
          <w:bCs/>
          <w:sz w:val="32"/>
          <w:szCs w:val="32"/>
        </w:rPr>
        <w:t>的《基本存款账户信息》或开户许可证</w:t>
      </w:r>
      <w:r w:rsidR="00CD6EBD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E83725">
        <w:rPr>
          <w:rFonts w:ascii="仿宋" w:eastAsia="仿宋" w:hAnsi="仿宋" w:cs="仿宋" w:hint="eastAsia"/>
          <w:sz w:val="32"/>
          <w:szCs w:val="32"/>
        </w:rPr>
        <w:t>营业执照（税务登记证、组织机构代码统一都传营业执照扫描件）、资质证书等</w:t>
      </w:r>
      <w:r w:rsidR="003A29AD">
        <w:rPr>
          <w:rFonts w:ascii="仿宋" w:eastAsia="仿宋" w:hAnsi="仿宋" w:cs="仿宋" w:hint="eastAsia"/>
          <w:sz w:val="32"/>
          <w:szCs w:val="32"/>
        </w:rPr>
        <w:t>原件扫描件</w:t>
      </w:r>
      <w:r w:rsidRPr="0091232E">
        <w:rPr>
          <w:rFonts w:ascii="仿宋" w:eastAsia="仿宋" w:hAnsi="仿宋" w:cs="仿宋" w:hint="eastAsia"/>
          <w:sz w:val="32"/>
          <w:szCs w:val="32"/>
        </w:rPr>
        <w:t>。</w:t>
      </w:r>
    </w:p>
    <w:p w:rsidR="0091232E" w:rsidRPr="0091232E" w:rsidRDefault="001F6A90" w:rsidP="0091232E">
      <w:pPr>
        <w:pStyle w:val="1"/>
        <w:ind w:firstLineChars="0"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</w:t>
      </w:r>
      <w:r w:rsidR="0091232E" w:rsidRPr="0091232E">
        <w:rPr>
          <w:rFonts w:ascii="仿宋" w:eastAsia="仿宋" w:hAnsi="仿宋" w:cs="仿宋" w:hint="eastAsia"/>
          <w:b/>
          <w:sz w:val="32"/>
          <w:szCs w:val="32"/>
        </w:rPr>
        <w:t>、如何增加修改项目经理、监理总监、从业人员信息？</w:t>
      </w:r>
    </w:p>
    <w:p w:rsidR="0091232E" w:rsidRPr="0091232E" w:rsidRDefault="0091232E" w:rsidP="0091232E">
      <w:pPr>
        <w:pStyle w:val="1"/>
        <w:ind w:firstLineChars="0" w:firstLine="645"/>
        <w:rPr>
          <w:rFonts w:ascii="仿宋" w:eastAsia="仿宋" w:hAnsi="仿宋" w:cs="仿宋"/>
          <w:sz w:val="32"/>
          <w:szCs w:val="32"/>
        </w:rPr>
      </w:pPr>
      <w:r w:rsidRPr="0091232E">
        <w:rPr>
          <w:rFonts w:ascii="仿宋" w:eastAsia="仿宋" w:hAnsi="仿宋" w:cs="仿宋" w:hint="eastAsia"/>
          <w:sz w:val="32"/>
          <w:szCs w:val="32"/>
        </w:rPr>
        <w:t>答：增加修改项目经理、监理总监只需在系统内增加相应人员，填写相应信息及扫描件</w:t>
      </w:r>
      <w:r w:rsidR="00783BC6">
        <w:rPr>
          <w:rFonts w:ascii="仿宋" w:eastAsia="仿宋" w:hAnsi="仿宋" w:cs="仿宋" w:hint="eastAsia"/>
          <w:sz w:val="32"/>
          <w:szCs w:val="32"/>
        </w:rPr>
        <w:t>后提交</w:t>
      </w:r>
      <w:r w:rsidRPr="0091232E">
        <w:rPr>
          <w:rFonts w:ascii="仿宋" w:eastAsia="仿宋" w:hAnsi="仿宋" w:cs="仿宋" w:hint="eastAsia"/>
          <w:sz w:val="32"/>
          <w:szCs w:val="32"/>
        </w:rPr>
        <w:t>，无需到现场审核。</w:t>
      </w:r>
    </w:p>
    <w:p w:rsidR="0091232E" w:rsidRPr="0091232E" w:rsidRDefault="0091232E" w:rsidP="0091232E">
      <w:pPr>
        <w:pStyle w:val="1"/>
        <w:ind w:firstLineChars="0" w:firstLine="645"/>
        <w:rPr>
          <w:rFonts w:ascii="仿宋" w:eastAsia="仿宋" w:hAnsi="仿宋" w:cs="仿宋"/>
          <w:sz w:val="32"/>
          <w:szCs w:val="32"/>
        </w:rPr>
      </w:pPr>
      <w:r w:rsidRPr="0091232E">
        <w:rPr>
          <w:rFonts w:ascii="仿宋" w:eastAsia="仿宋" w:hAnsi="仿宋" w:cs="仿宋" w:hint="eastAsia"/>
          <w:sz w:val="32"/>
          <w:szCs w:val="32"/>
        </w:rPr>
        <w:t>对于项目管理人员、设计人员、从业人员、监理人员等人员信息，企业提交后系统自动审核通过。需要修改时，再次编辑再次提交即可再次审核通过。但相应的身份证号码及姓名等信息系统将自动灰化处理，无法再次修改，请各企业务必确认后提交。</w:t>
      </w:r>
    </w:p>
    <w:p w:rsidR="0091232E" w:rsidRPr="0091232E" w:rsidRDefault="00783BC6" w:rsidP="0091232E">
      <w:pPr>
        <w:pStyle w:val="1"/>
        <w:ind w:firstLineChars="0"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</w:t>
      </w:r>
      <w:r w:rsidR="0091232E" w:rsidRPr="0091232E">
        <w:rPr>
          <w:rFonts w:ascii="仿宋" w:eastAsia="仿宋" w:hAnsi="仿宋" w:cs="仿宋" w:hint="eastAsia"/>
          <w:b/>
          <w:sz w:val="32"/>
          <w:szCs w:val="32"/>
        </w:rPr>
        <w:t>、</w:t>
      </w:r>
      <w:r w:rsidR="0091232E" w:rsidRPr="0091232E">
        <w:rPr>
          <w:rFonts w:ascii="仿宋" w:eastAsia="仿宋" w:hAnsi="仿宋" w:cs="仿宋" w:hint="eastAsia"/>
          <w:b/>
          <w:bCs/>
          <w:sz w:val="32"/>
          <w:szCs w:val="32"/>
        </w:rPr>
        <w:t>企业诚信库密码忘记了怎么办？</w:t>
      </w:r>
    </w:p>
    <w:p w:rsidR="0091232E" w:rsidRDefault="0091232E" w:rsidP="0091232E">
      <w:pPr>
        <w:pStyle w:val="1"/>
        <w:ind w:firstLine="640"/>
        <w:rPr>
          <w:rFonts w:ascii="仿宋" w:eastAsia="仿宋" w:hAnsi="仿宋" w:cs="仿宋" w:hint="eastAsia"/>
          <w:sz w:val="32"/>
          <w:szCs w:val="32"/>
        </w:rPr>
      </w:pPr>
      <w:r w:rsidRPr="0091232E">
        <w:rPr>
          <w:rFonts w:ascii="仿宋" w:eastAsia="仿宋" w:hAnsi="仿宋" w:cs="仿宋" w:hint="eastAsia"/>
          <w:sz w:val="32"/>
          <w:szCs w:val="32"/>
        </w:rPr>
        <w:t>经办人持《密码初始化法人代表授权委托书》及身份</w:t>
      </w:r>
      <w:proofErr w:type="gramStart"/>
      <w:r w:rsidRPr="0091232E">
        <w:rPr>
          <w:rFonts w:ascii="仿宋" w:eastAsia="仿宋" w:hAnsi="仿宋" w:cs="仿宋" w:hint="eastAsia"/>
          <w:sz w:val="32"/>
          <w:szCs w:val="32"/>
        </w:rPr>
        <w:t>证件到聊城市</w:t>
      </w:r>
      <w:proofErr w:type="gramEnd"/>
      <w:r w:rsidRPr="0091232E">
        <w:rPr>
          <w:rFonts w:ascii="仿宋" w:eastAsia="仿宋" w:hAnsi="仿宋" w:cs="仿宋" w:hint="eastAsia"/>
          <w:sz w:val="32"/>
          <w:szCs w:val="32"/>
        </w:rPr>
        <w:t>公共资源交易中</w:t>
      </w:r>
      <w:r w:rsidR="00E07509">
        <w:rPr>
          <w:rFonts w:ascii="仿宋" w:eastAsia="仿宋" w:hAnsi="仿宋" w:cs="仿宋" w:hint="eastAsia"/>
          <w:sz w:val="32"/>
          <w:szCs w:val="32"/>
        </w:rPr>
        <w:t>心政府</w:t>
      </w:r>
      <w:proofErr w:type="gramStart"/>
      <w:r w:rsidR="00E07509">
        <w:rPr>
          <w:rFonts w:ascii="仿宋" w:eastAsia="仿宋" w:hAnsi="仿宋" w:cs="仿宋" w:hint="eastAsia"/>
          <w:sz w:val="32"/>
          <w:szCs w:val="32"/>
        </w:rPr>
        <w:t>采购科</w:t>
      </w:r>
      <w:proofErr w:type="gramEnd"/>
      <w:r w:rsidR="00E07509">
        <w:rPr>
          <w:rFonts w:ascii="仿宋" w:eastAsia="仿宋" w:hAnsi="仿宋" w:cs="仿宋" w:hint="eastAsia"/>
          <w:sz w:val="32"/>
          <w:szCs w:val="32"/>
        </w:rPr>
        <w:t>办理密码初始化</w:t>
      </w:r>
      <w:r w:rsidRPr="0091232E">
        <w:rPr>
          <w:rFonts w:ascii="仿宋" w:eastAsia="仿宋" w:hAnsi="仿宋" w:cs="仿宋" w:hint="eastAsia"/>
          <w:sz w:val="32"/>
          <w:szCs w:val="32"/>
        </w:rPr>
        <w:t>业务（已办理CA锁的也可插入锁后输入CA锁密码登录）。</w:t>
      </w:r>
    </w:p>
    <w:p w:rsidR="00815673" w:rsidRPr="00984F46" w:rsidRDefault="00815673" w:rsidP="00984F46">
      <w:pPr>
        <w:pStyle w:val="1"/>
        <w:ind w:firstLine="643"/>
        <w:rPr>
          <w:rFonts w:ascii="仿宋" w:eastAsia="仿宋" w:hAnsi="仿宋" w:cs="仿宋" w:hint="eastAsia"/>
          <w:b/>
          <w:sz w:val="32"/>
          <w:szCs w:val="32"/>
        </w:rPr>
      </w:pPr>
      <w:r w:rsidRPr="00984F46">
        <w:rPr>
          <w:rFonts w:ascii="仿宋" w:eastAsia="仿宋" w:hAnsi="仿宋" w:cs="仿宋" w:hint="eastAsia"/>
          <w:b/>
          <w:sz w:val="32"/>
          <w:szCs w:val="32"/>
        </w:rPr>
        <w:t>7、企业名称或组织机构代码注册不上怎么办？</w:t>
      </w:r>
    </w:p>
    <w:p w:rsidR="00815673" w:rsidRPr="00815673" w:rsidRDefault="00815673" w:rsidP="00B3165A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系统内对于企业的名称及组织机构代码的识别具有唯一性，重复注册或者重复输入将无法保存、提交，对于</w:t>
      </w:r>
      <w:r w:rsidR="00B3165A">
        <w:rPr>
          <w:rFonts w:ascii="仿宋" w:eastAsia="仿宋" w:hAnsi="仿宋" w:cs="仿宋" w:hint="eastAsia"/>
          <w:sz w:val="32"/>
          <w:szCs w:val="32"/>
        </w:rPr>
        <w:t>审核通过的企业相应信息变更，修改后再次提交即可；对于</w:t>
      </w:r>
      <w:r>
        <w:rPr>
          <w:rFonts w:ascii="仿宋" w:eastAsia="仿宋" w:hAnsi="仿宋" w:cs="仿宋" w:hint="eastAsia"/>
          <w:sz w:val="32"/>
          <w:szCs w:val="32"/>
        </w:rPr>
        <w:t>误操作</w:t>
      </w:r>
      <w:r w:rsidR="00B3165A">
        <w:rPr>
          <w:rFonts w:ascii="仿宋" w:eastAsia="仿宋" w:hAnsi="仿宋" w:cs="仿宋" w:hint="eastAsia"/>
          <w:sz w:val="32"/>
          <w:szCs w:val="32"/>
        </w:rPr>
        <w:t>重复</w:t>
      </w:r>
      <w:r>
        <w:rPr>
          <w:rFonts w:ascii="仿宋" w:eastAsia="仿宋" w:hAnsi="仿宋" w:cs="仿宋" w:hint="eastAsia"/>
          <w:sz w:val="32"/>
          <w:szCs w:val="32"/>
        </w:rPr>
        <w:t>的，</w:t>
      </w:r>
      <w:r w:rsidR="00D51139"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出具删除的申请，</w:t>
      </w:r>
      <w:r w:rsidR="00D51139">
        <w:rPr>
          <w:rFonts w:ascii="仿宋" w:eastAsia="仿宋" w:hAnsi="仿宋" w:cs="仿宋" w:hint="eastAsia"/>
          <w:sz w:val="32"/>
          <w:szCs w:val="32"/>
        </w:rPr>
        <w:t>由公司盖章及法人签字后，</w:t>
      </w:r>
      <w:hyperlink r:id="rId8" w:history="1">
        <w:r w:rsidR="00D51139" w:rsidRPr="00DD7940">
          <w:rPr>
            <w:rStyle w:val="a7"/>
            <w:rFonts w:ascii="仿宋" w:eastAsia="仿宋" w:hAnsi="仿宋" w:cs="仿宋" w:hint="eastAsia"/>
            <w:sz w:val="32"/>
            <w:szCs w:val="32"/>
          </w:rPr>
          <w:t>发送相应扫描件至lcggzyzfcgk@163.com的邮箱,打电话至0635-8902892</w:t>
        </w:r>
      </w:hyperlink>
      <w:r>
        <w:rPr>
          <w:rFonts w:ascii="仿宋" w:eastAsia="仿宋" w:hAnsi="仿宋" w:cs="仿宋" w:hint="eastAsia"/>
          <w:sz w:val="32"/>
          <w:szCs w:val="32"/>
        </w:rPr>
        <w:t>申请，删除仅限从未审核通过的企业。</w:t>
      </w:r>
    </w:p>
    <w:p w:rsidR="002246AB" w:rsidRDefault="00815673">
      <w:pPr>
        <w:pStyle w:val="1"/>
        <w:ind w:firstLineChars="0"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8</w:t>
      </w:r>
      <w:r w:rsidR="00DA2089">
        <w:rPr>
          <w:rFonts w:ascii="仿宋" w:eastAsia="仿宋" w:hAnsi="仿宋" w:cs="仿宋" w:hint="eastAsia"/>
          <w:b/>
          <w:sz w:val="32"/>
          <w:szCs w:val="32"/>
        </w:rPr>
        <w:t>、入库企业如何办理增加诚信库？</w:t>
      </w:r>
    </w:p>
    <w:p w:rsidR="002246AB" w:rsidRDefault="00DA2089">
      <w:pPr>
        <w:pStyle w:val="1"/>
        <w:ind w:firstLineChars="0"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入库企业根据招标文件要求和企业实际，正确选择所需加入的</w:t>
      </w:r>
      <w:r w:rsidR="00533305">
        <w:rPr>
          <w:rFonts w:ascii="仿宋" w:eastAsia="仿宋" w:hAnsi="仿宋" w:cs="仿宋" w:hint="eastAsia"/>
          <w:sz w:val="32"/>
          <w:szCs w:val="32"/>
        </w:rPr>
        <w:t>诚信</w:t>
      </w:r>
      <w:r>
        <w:rPr>
          <w:rFonts w:ascii="仿宋" w:eastAsia="仿宋" w:hAnsi="仿宋" w:cs="仿宋" w:hint="eastAsia"/>
          <w:sz w:val="32"/>
          <w:szCs w:val="32"/>
        </w:rPr>
        <w:t>库</w:t>
      </w:r>
      <w:r w:rsidR="002266F7">
        <w:rPr>
          <w:rFonts w:ascii="仿宋" w:eastAsia="仿宋" w:hAnsi="仿宋" w:cs="仿宋" w:hint="eastAsia"/>
          <w:sz w:val="32"/>
          <w:szCs w:val="32"/>
        </w:rPr>
        <w:t>类型</w:t>
      </w:r>
      <w:r>
        <w:rPr>
          <w:rFonts w:ascii="仿宋" w:eastAsia="仿宋" w:hAnsi="仿宋" w:cs="仿宋" w:hint="eastAsia"/>
          <w:sz w:val="32"/>
          <w:szCs w:val="32"/>
        </w:rPr>
        <w:t>，如</w:t>
      </w:r>
      <w:r w:rsidR="00533305">
        <w:rPr>
          <w:rFonts w:ascii="仿宋" w:eastAsia="仿宋" w:hAnsi="仿宋" w:cs="仿宋" w:hint="eastAsia"/>
          <w:sz w:val="32"/>
          <w:szCs w:val="32"/>
        </w:rPr>
        <w:t>刚入库时选择类型不足</w:t>
      </w:r>
      <w:r>
        <w:rPr>
          <w:rFonts w:ascii="仿宋" w:eastAsia="仿宋" w:hAnsi="仿宋" w:cs="仿宋" w:hint="eastAsia"/>
          <w:sz w:val="32"/>
          <w:szCs w:val="32"/>
        </w:rPr>
        <w:t>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增加库可电话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申请，联系电话8902811</w:t>
      </w:r>
      <w:r w:rsidR="00533305">
        <w:rPr>
          <w:rFonts w:ascii="仿宋" w:eastAsia="仿宋" w:hAnsi="仿宋" w:cs="仿宋" w:hint="eastAsia"/>
          <w:sz w:val="32"/>
          <w:szCs w:val="32"/>
        </w:rPr>
        <w:t>即可。而后，</w:t>
      </w:r>
      <w:r w:rsidR="0079320C">
        <w:rPr>
          <w:rFonts w:ascii="仿宋" w:eastAsia="仿宋" w:hAnsi="仿宋" w:cs="仿宋" w:hint="eastAsia"/>
          <w:sz w:val="32"/>
          <w:szCs w:val="32"/>
        </w:rPr>
        <w:t>在系统内</w:t>
      </w:r>
      <w:r w:rsidR="00533305">
        <w:rPr>
          <w:rFonts w:ascii="仿宋" w:eastAsia="仿宋" w:hAnsi="仿宋" w:cs="仿宋" w:hint="eastAsia"/>
          <w:sz w:val="32"/>
          <w:szCs w:val="32"/>
        </w:rPr>
        <w:t>录入相关信息</w:t>
      </w:r>
      <w:r w:rsidR="002266F7">
        <w:rPr>
          <w:rFonts w:ascii="仿宋" w:eastAsia="仿宋" w:hAnsi="仿宋" w:cs="仿宋" w:hint="eastAsia"/>
          <w:sz w:val="32"/>
          <w:szCs w:val="32"/>
        </w:rPr>
        <w:t>提交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C3E7D" w:rsidRPr="004C3E7D" w:rsidRDefault="00984F46">
      <w:pPr>
        <w:pStyle w:val="1"/>
        <w:ind w:firstLineChars="0"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9</w:t>
      </w:r>
      <w:r w:rsidR="004C3E7D" w:rsidRPr="004C3E7D">
        <w:rPr>
          <w:rFonts w:ascii="仿宋" w:eastAsia="仿宋" w:hAnsi="仿宋" w:cs="仿宋" w:hint="eastAsia"/>
          <w:b/>
          <w:sz w:val="32"/>
          <w:szCs w:val="32"/>
        </w:rPr>
        <w:t>、多个企业是否可以委托同一人办理入库业务？</w:t>
      </w:r>
    </w:p>
    <w:p w:rsidR="002A51D7" w:rsidRPr="004C3E7D" w:rsidRDefault="004C3E7D" w:rsidP="00F60EEF">
      <w:pPr>
        <w:pStyle w:val="1"/>
        <w:ind w:firstLineChars="0"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原则上一个企业只可委托一人办理诚信入库业务，而且原则上该人员为其公司人员，对于多个公司委托一个人办理的</w:t>
      </w:r>
      <w:r w:rsidR="002A51D7">
        <w:rPr>
          <w:rFonts w:ascii="仿宋" w:eastAsia="仿宋" w:hAnsi="仿宋" w:cs="仿宋" w:hint="eastAsia"/>
          <w:sz w:val="32"/>
          <w:szCs w:val="32"/>
        </w:rPr>
        <w:t>，原则上不予办理。</w:t>
      </w:r>
    </w:p>
    <w:p w:rsidR="002246AB" w:rsidRDefault="00DA2089">
      <w:pPr>
        <w:pStyle w:val="1"/>
        <w:tabs>
          <w:tab w:val="left" w:pos="2193"/>
        </w:tabs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984F46">
        <w:rPr>
          <w:rFonts w:ascii="仿宋" w:eastAsia="仿宋" w:hAnsi="仿宋" w:cs="仿宋" w:hint="eastAsia"/>
          <w:b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、供应商、项目经理、监理总监、设计需要的专业技术人员需要填报多少人？</w:t>
      </w:r>
    </w:p>
    <w:p w:rsidR="002246AB" w:rsidRPr="0091232E" w:rsidRDefault="00DA2089" w:rsidP="0091232E">
      <w:pPr>
        <w:pStyle w:val="1"/>
        <w:tabs>
          <w:tab w:val="left" w:pos="2193"/>
        </w:tabs>
        <w:ind w:firstLineChars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答：必须录入</w:t>
      </w:r>
      <w:r w:rsidR="008C3BF9">
        <w:rPr>
          <w:rFonts w:ascii="仿宋" w:eastAsia="仿宋" w:hAnsi="仿宋" w:cs="仿宋" w:hint="eastAsia"/>
          <w:sz w:val="32"/>
          <w:szCs w:val="32"/>
        </w:rPr>
        <w:t>相应</w:t>
      </w:r>
      <w:r>
        <w:rPr>
          <w:rFonts w:ascii="仿宋" w:eastAsia="仿宋" w:hAnsi="仿宋" w:cs="仿宋" w:hint="eastAsia"/>
          <w:sz w:val="32"/>
          <w:szCs w:val="32"/>
        </w:rPr>
        <w:t>人员，否则</w:t>
      </w:r>
      <w:r w:rsidR="00677597">
        <w:rPr>
          <w:rFonts w:ascii="仿宋" w:eastAsia="仿宋" w:hAnsi="仿宋" w:cs="仿宋" w:hint="eastAsia"/>
          <w:sz w:val="32"/>
          <w:szCs w:val="32"/>
        </w:rPr>
        <w:t>有可能</w:t>
      </w:r>
      <w:r>
        <w:rPr>
          <w:rFonts w:ascii="仿宋" w:eastAsia="仿宋" w:hAnsi="仿宋" w:cs="仿宋" w:hint="eastAsia"/>
          <w:sz w:val="32"/>
          <w:szCs w:val="32"/>
        </w:rPr>
        <w:t>无法购买招标文件</w:t>
      </w:r>
      <w:r w:rsidR="003B590D">
        <w:rPr>
          <w:rFonts w:ascii="仿宋" w:eastAsia="仿宋" w:hAnsi="仿宋" w:cs="仿宋" w:hint="eastAsia"/>
          <w:sz w:val="32"/>
          <w:szCs w:val="32"/>
        </w:rPr>
        <w:t>，</w:t>
      </w:r>
      <w:r w:rsidR="00893A6B">
        <w:rPr>
          <w:rFonts w:ascii="仿宋" w:eastAsia="仿宋" w:hAnsi="仿宋" w:cs="仿宋" w:hint="eastAsia"/>
          <w:sz w:val="32"/>
          <w:szCs w:val="32"/>
        </w:rPr>
        <w:t>对于</w:t>
      </w:r>
      <w:r w:rsidR="003B590D">
        <w:rPr>
          <w:rFonts w:ascii="仿宋" w:eastAsia="仿宋" w:hAnsi="仿宋" w:cs="仿宋" w:hint="eastAsia"/>
          <w:sz w:val="32"/>
          <w:szCs w:val="32"/>
        </w:rPr>
        <w:t>电子评标的项目，</w:t>
      </w:r>
      <w:r w:rsidR="00893A6B">
        <w:rPr>
          <w:rFonts w:ascii="仿宋" w:eastAsia="仿宋" w:hAnsi="仿宋" w:cs="仿宋" w:hint="eastAsia"/>
          <w:sz w:val="32"/>
          <w:szCs w:val="32"/>
        </w:rPr>
        <w:t>电子标书中</w:t>
      </w:r>
      <w:r w:rsidR="003B590D">
        <w:rPr>
          <w:rFonts w:ascii="仿宋" w:eastAsia="仿宋" w:hAnsi="仿宋" w:cs="仿宋" w:hint="eastAsia"/>
          <w:sz w:val="32"/>
          <w:szCs w:val="32"/>
        </w:rPr>
        <w:t>企业人员的信息全部从诚信库内获取</w:t>
      </w:r>
      <w:r>
        <w:rPr>
          <w:rFonts w:ascii="仿宋" w:eastAsia="仿宋" w:hAnsi="仿宋" w:cs="仿宋" w:hint="eastAsia"/>
          <w:sz w:val="32"/>
          <w:szCs w:val="32"/>
        </w:rPr>
        <w:t>。人员数量以满足企业自身投标需要。对于中标施工企业的项目经理以及</w:t>
      </w:r>
      <w:r w:rsidR="00677597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次中标的监理企业</w:t>
      </w:r>
      <w:r w:rsidR="00677597">
        <w:rPr>
          <w:rFonts w:ascii="仿宋" w:eastAsia="仿宋" w:hAnsi="仿宋" w:cs="仿宋" w:hint="eastAsia"/>
          <w:sz w:val="32"/>
          <w:szCs w:val="32"/>
        </w:rPr>
        <w:t>的总监</w:t>
      </w:r>
      <w:r>
        <w:rPr>
          <w:rFonts w:ascii="仿宋" w:eastAsia="仿宋" w:hAnsi="仿宋" w:cs="仿宋" w:hint="eastAsia"/>
          <w:sz w:val="32"/>
          <w:szCs w:val="32"/>
        </w:rPr>
        <w:t>，系统会锁定该项目经理</w:t>
      </w:r>
      <w:r w:rsidR="00677597">
        <w:rPr>
          <w:rFonts w:ascii="仿宋" w:eastAsia="仿宋" w:hAnsi="仿宋" w:cs="仿宋" w:hint="eastAsia"/>
          <w:sz w:val="32"/>
          <w:szCs w:val="32"/>
        </w:rPr>
        <w:t>或监理总监</w:t>
      </w:r>
      <w:r>
        <w:rPr>
          <w:rFonts w:ascii="仿宋" w:eastAsia="仿宋" w:hAnsi="仿宋" w:cs="仿宋" w:hint="eastAsia"/>
          <w:sz w:val="32"/>
          <w:szCs w:val="32"/>
        </w:rPr>
        <w:t>直至项目完工</w:t>
      </w:r>
      <w:r w:rsidR="00677597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在</w:t>
      </w:r>
      <w:r w:rsidR="00677597"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完工</w:t>
      </w:r>
      <w:r w:rsidR="00677597">
        <w:rPr>
          <w:rFonts w:ascii="仿宋" w:eastAsia="仿宋" w:hAnsi="仿宋" w:cs="仿宋" w:hint="eastAsia"/>
          <w:sz w:val="32"/>
          <w:szCs w:val="32"/>
        </w:rPr>
        <w:t>解锁前</w:t>
      </w:r>
      <w:r>
        <w:rPr>
          <w:rFonts w:ascii="仿宋" w:eastAsia="仿宋" w:hAnsi="仿宋" w:cs="仿宋" w:hint="eastAsia"/>
          <w:sz w:val="32"/>
          <w:szCs w:val="32"/>
        </w:rPr>
        <w:t>，该项目经理</w:t>
      </w:r>
      <w:r w:rsidR="00341DE6">
        <w:rPr>
          <w:rFonts w:ascii="仿宋" w:eastAsia="仿宋" w:hAnsi="仿宋" w:cs="仿宋" w:hint="eastAsia"/>
          <w:sz w:val="32"/>
          <w:szCs w:val="32"/>
        </w:rPr>
        <w:t>无法</w:t>
      </w:r>
      <w:r>
        <w:rPr>
          <w:rFonts w:ascii="仿宋" w:eastAsia="仿宋" w:hAnsi="仿宋" w:cs="仿宋" w:hint="eastAsia"/>
          <w:sz w:val="32"/>
          <w:szCs w:val="32"/>
        </w:rPr>
        <w:t>再次进行报名系统。</w:t>
      </w:r>
    </w:p>
    <w:p w:rsidR="001B26E2" w:rsidRPr="00EA1996" w:rsidRDefault="00E70878" w:rsidP="00EA1996">
      <w:pPr>
        <w:pStyle w:val="1"/>
        <w:ind w:firstLineChars="225" w:firstLine="72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984F46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1B26E2" w:rsidRPr="00EA1996">
        <w:rPr>
          <w:rFonts w:ascii="仿宋" w:eastAsia="仿宋" w:hAnsi="仿宋" w:cs="仿宋" w:hint="eastAsia"/>
          <w:b/>
          <w:color w:val="000000"/>
          <w:sz w:val="32"/>
          <w:szCs w:val="32"/>
        </w:rPr>
        <w:t>、</w:t>
      </w:r>
      <w:r w:rsidR="004061E1" w:rsidRPr="00EA1996">
        <w:rPr>
          <w:rFonts w:ascii="仿宋" w:eastAsia="仿宋" w:hAnsi="仿宋" w:cs="仿宋" w:hint="eastAsia"/>
          <w:b/>
          <w:color w:val="000000"/>
          <w:sz w:val="32"/>
          <w:szCs w:val="32"/>
        </w:rPr>
        <w:t>企业名称、法定代表人</w:t>
      </w:r>
      <w:r w:rsidR="00EA1996" w:rsidRPr="00EA1996">
        <w:rPr>
          <w:rFonts w:ascii="仿宋" w:eastAsia="仿宋" w:hAnsi="仿宋" w:cs="仿宋" w:hint="eastAsia"/>
          <w:b/>
          <w:color w:val="000000"/>
          <w:sz w:val="32"/>
          <w:szCs w:val="32"/>
        </w:rPr>
        <w:t>、开户许可证变更如何办理？</w:t>
      </w:r>
    </w:p>
    <w:p w:rsidR="00C80DA1" w:rsidRDefault="00BC7B73" w:rsidP="00C80DA1">
      <w:pPr>
        <w:pStyle w:val="1"/>
        <w:ind w:firstLineChars="225" w:firstLine="720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BC7B73">
        <w:rPr>
          <w:rFonts w:ascii="仿宋" w:eastAsia="仿宋" w:hAnsi="仿宋" w:cs="仿宋" w:hint="eastAsia"/>
          <w:color w:val="000000"/>
          <w:sz w:val="32"/>
          <w:szCs w:val="32"/>
        </w:rPr>
        <w:t>法定代表人变更、企业名称变更</w:t>
      </w:r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的，</w:t>
      </w:r>
      <w:r w:rsidR="00984F46">
        <w:rPr>
          <w:rFonts w:ascii="仿宋" w:eastAsia="仿宋" w:hAnsi="仿宋" w:cs="仿宋" w:hint="eastAsia"/>
          <w:color w:val="000000"/>
          <w:sz w:val="32"/>
          <w:szCs w:val="32"/>
        </w:rPr>
        <w:t>禁止再次注册，</w:t>
      </w:r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将相应的无效证件作废，重新上</w:t>
      </w:r>
      <w:proofErr w:type="gramStart"/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传</w:t>
      </w:r>
      <w:r w:rsidR="00C80DA1" w:rsidRPr="00C80DA1">
        <w:rPr>
          <w:rFonts w:ascii="仿宋" w:eastAsia="仿宋" w:hAnsi="仿宋" w:cs="仿宋" w:hint="eastAsia"/>
          <w:color w:val="000000"/>
          <w:sz w:val="32"/>
          <w:szCs w:val="32"/>
        </w:rPr>
        <w:t>固定</w:t>
      </w:r>
      <w:proofErr w:type="gramEnd"/>
      <w:r w:rsidR="00C80DA1" w:rsidRPr="00C80DA1">
        <w:rPr>
          <w:rFonts w:ascii="仿宋" w:eastAsia="仿宋" w:hAnsi="仿宋" w:cs="仿宋" w:hint="eastAsia"/>
          <w:color w:val="000000"/>
          <w:sz w:val="32"/>
          <w:szCs w:val="32"/>
        </w:rPr>
        <w:t>格式的《诚信承诺书》、《法人授权委托书》（含法人及被委托人身份证原件扫描件）、</w:t>
      </w:r>
      <w:r w:rsidR="00C80DA1" w:rsidRPr="00C80DA1">
        <w:rPr>
          <w:rFonts w:ascii="仿宋" w:eastAsia="仿宋" w:hAnsi="仿宋" w:cs="仿宋" w:hint="eastAsia"/>
          <w:bCs/>
          <w:color w:val="000000"/>
          <w:sz w:val="32"/>
          <w:szCs w:val="32"/>
        </w:rPr>
        <w:t>《基本存款账户承诺书》，加盖开户行印章（公章或</w:t>
      </w:r>
      <w:r w:rsidR="00C80DA1" w:rsidRPr="00C80DA1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业务章）的《基本存款账户信息》或开户许可证、</w:t>
      </w:r>
      <w:r w:rsidR="00C80DA1" w:rsidRPr="00C80DA1">
        <w:rPr>
          <w:rFonts w:ascii="仿宋" w:eastAsia="仿宋" w:hAnsi="仿宋" w:cs="仿宋" w:hint="eastAsia"/>
          <w:color w:val="000000"/>
          <w:sz w:val="32"/>
          <w:szCs w:val="32"/>
        </w:rPr>
        <w:t>营业执照（税务登记证、组织机构代码统一都传营业执照扫描件）、资质证书等原件扫描件</w:t>
      </w:r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，修改相应基本信息，而后提交。</w:t>
      </w:r>
    </w:p>
    <w:p w:rsidR="0062780C" w:rsidRPr="0062780C" w:rsidRDefault="0062780C" w:rsidP="0062780C">
      <w:pPr>
        <w:pStyle w:val="1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营业执照范围、资质证书、安全许可证等变更的，上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传最新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的扫描件，变更相应信息，提交即可。</w:t>
      </w:r>
    </w:p>
    <w:p w:rsidR="00BC7B73" w:rsidRDefault="00BC7B73" w:rsidP="00F3052C">
      <w:pPr>
        <w:pStyle w:val="1"/>
        <w:ind w:firstLineChars="225" w:firstLine="720"/>
        <w:rPr>
          <w:rFonts w:ascii="仿宋" w:eastAsia="仿宋" w:hAnsi="仿宋" w:cs="仿宋"/>
          <w:color w:val="000000"/>
          <w:sz w:val="32"/>
          <w:szCs w:val="32"/>
        </w:rPr>
      </w:pPr>
      <w:r w:rsidRPr="00BC7B73">
        <w:rPr>
          <w:rFonts w:ascii="仿宋" w:eastAsia="仿宋" w:hAnsi="仿宋" w:cs="仿宋" w:hint="eastAsia"/>
          <w:color w:val="000000"/>
          <w:sz w:val="32"/>
          <w:szCs w:val="32"/>
        </w:rPr>
        <w:t>银行基本开户行变更或开户许可证账号变更的，需</w:t>
      </w:r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上</w:t>
      </w:r>
      <w:proofErr w:type="gramStart"/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传固定</w:t>
      </w:r>
      <w:proofErr w:type="gramEnd"/>
      <w:r w:rsidR="00C80DA1">
        <w:rPr>
          <w:rFonts w:ascii="仿宋" w:eastAsia="仿宋" w:hAnsi="仿宋" w:cs="仿宋" w:hint="eastAsia"/>
          <w:color w:val="000000"/>
          <w:sz w:val="32"/>
          <w:szCs w:val="32"/>
        </w:rPr>
        <w:t>格式的</w:t>
      </w:r>
      <w:r w:rsidR="00C80DA1" w:rsidRPr="00C80DA1">
        <w:rPr>
          <w:rFonts w:ascii="仿宋" w:eastAsia="仿宋" w:hAnsi="仿宋" w:cs="仿宋" w:hint="eastAsia"/>
          <w:bCs/>
          <w:color w:val="000000"/>
          <w:sz w:val="32"/>
          <w:szCs w:val="32"/>
        </w:rPr>
        <w:t>《基本存款账户承诺书》，加盖开户行印章（公章或业务章）的《基本存款账户信息》或开户许可证</w:t>
      </w:r>
      <w:r w:rsidR="00C80DA1">
        <w:rPr>
          <w:rFonts w:ascii="仿宋" w:eastAsia="仿宋" w:hAnsi="仿宋" w:cs="仿宋" w:hint="eastAsia"/>
          <w:bCs/>
          <w:color w:val="000000"/>
          <w:sz w:val="32"/>
          <w:szCs w:val="32"/>
        </w:rPr>
        <w:t>，修改相应基本信息，而后提交。</w:t>
      </w:r>
    </w:p>
    <w:p w:rsidR="002246AB" w:rsidRDefault="0055009B">
      <w:pPr>
        <w:pStyle w:val="1"/>
        <w:tabs>
          <w:tab w:val="left" w:pos="2193"/>
        </w:tabs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sz w:val="32"/>
          <w:szCs w:val="32"/>
        </w:rPr>
        <w:t>2</w:t>
      </w:r>
      <w:r w:rsidR="00DA2089">
        <w:rPr>
          <w:rFonts w:ascii="仿宋" w:eastAsia="仿宋" w:hAnsi="仿宋" w:cs="仿宋" w:hint="eastAsia"/>
          <w:b/>
          <w:sz w:val="32"/>
          <w:szCs w:val="32"/>
        </w:rPr>
        <w:t>、</w:t>
      </w:r>
      <w:r w:rsidR="00DA2089">
        <w:rPr>
          <w:rFonts w:ascii="仿宋" w:eastAsia="仿宋" w:hAnsi="仿宋" w:cs="仿宋" w:hint="eastAsia"/>
          <w:b/>
          <w:bCs/>
          <w:sz w:val="32"/>
          <w:szCs w:val="32"/>
        </w:rPr>
        <w:t>电子签章（CA电子锁）何时办理？</w:t>
      </w:r>
    </w:p>
    <w:p w:rsidR="00370B68" w:rsidRDefault="0091617F" w:rsidP="00C80DA1">
      <w:pPr>
        <w:pStyle w:val="1"/>
        <w:tabs>
          <w:tab w:val="left" w:pos="2193"/>
        </w:tabs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企业入库后</w:t>
      </w:r>
      <w:r w:rsidR="00DA2089">
        <w:rPr>
          <w:rFonts w:ascii="仿宋" w:eastAsia="仿宋" w:hAnsi="仿宋" w:cs="仿宋" w:hint="eastAsia"/>
          <w:sz w:val="32"/>
          <w:szCs w:val="32"/>
        </w:rPr>
        <w:t>即可办理CA。</w:t>
      </w:r>
      <w:r w:rsidR="00930309">
        <w:rPr>
          <w:rFonts w:ascii="仿宋" w:eastAsia="仿宋" w:hAnsi="仿宋" w:cs="仿宋" w:hint="eastAsia"/>
          <w:sz w:val="32"/>
          <w:szCs w:val="32"/>
        </w:rPr>
        <w:t>对于参与的非电子评标的项目，可暂不办理。</w:t>
      </w:r>
      <w:r w:rsidR="00C80DA1">
        <w:rPr>
          <w:rFonts w:ascii="仿宋" w:eastAsia="仿宋" w:hAnsi="仿宋" w:cs="仿宋" w:hint="eastAsia"/>
          <w:sz w:val="32"/>
          <w:szCs w:val="32"/>
        </w:rPr>
        <w:t>CA也可网上办理</w:t>
      </w:r>
      <w:r w:rsidR="00930309">
        <w:rPr>
          <w:rFonts w:ascii="仿宋" w:eastAsia="仿宋" w:hAnsi="仿宋" w:cs="仿宋" w:hint="eastAsia"/>
          <w:sz w:val="32"/>
          <w:szCs w:val="32"/>
        </w:rPr>
        <w:t>，</w:t>
      </w:r>
      <w:r w:rsidR="00370B68">
        <w:rPr>
          <w:rFonts w:ascii="仿宋" w:eastAsia="仿宋" w:hAnsi="仿宋" w:cs="仿宋" w:hint="eastAsia"/>
          <w:sz w:val="32"/>
          <w:szCs w:val="32"/>
        </w:rPr>
        <w:t>邮寄</w:t>
      </w:r>
      <w:r w:rsidR="00C80DA1">
        <w:rPr>
          <w:rFonts w:ascii="仿宋" w:eastAsia="仿宋" w:hAnsi="仿宋" w:cs="仿宋" w:hint="eastAsia"/>
          <w:sz w:val="32"/>
          <w:szCs w:val="32"/>
        </w:rPr>
        <w:t>送达</w:t>
      </w:r>
      <w:r w:rsidR="0091232E">
        <w:rPr>
          <w:rFonts w:ascii="仿宋" w:eastAsia="仿宋" w:hAnsi="仿宋" w:cs="仿宋" w:hint="eastAsia"/>
          <w:sz w:val="32"/>
          <w:szCs w:val="32"/>
        </w:rPr>
        <w:t>。</w:t>
      </w:r>
      <w:r w:rsidR="00602302" w:rsidRPr="00602302">
        <w:rPr>
          <w:rFonts w:ascii="仿宋" w:eastAsia="仿宋" w:hAnsi="仿宋" w:cs="仿宋" w:hint="eastAsia"/>
          <w:sz w:val="32"/>
          <w:szCs w:val="32"/>
        </w:rPr>
        <w:t>具体办理流程请参考网站【CA办理须知】。</w:t>
      </w:r>
    </w:p>
    <w:p w:rsidR="0091232E" w:rsidRPr="0091232E" w:rsidRDefault="0091232E" w:rsidP="0091232E">
      <w:pPr>
        <w:pStyle w:val="1"/>
        <w:ind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1232E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Pr="0091232E">
        <w:rPr>
          <w:rFonts w:ascii="仿宋" w:eastAsia="仿宋" w:hAnsi="仿宋" w:cs="仿宋" w:hint="eastAsia"/>
          <w:b/>
          <w:bCs/>
          <w:sz w:val="32"/>
          <w:szCs w:val="32"/>
        </w:rPr>
        <w:t>、业绩、奖项、证书、财务、社保等信息如何填报？</w:t>
      </w:r>
    </w:p>
    <w:p w:rsidR="0091232E" w:rsidRPr="0091232E" w:rsidRDefault="0091232E" w:rsidP="0091232E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 w:rsidRPr="0091232E">
        <w:rPr>
          <w:rFonts w:ascii="仿宋" w:eastAsia="仿宋" w:hAnsi="仿宋" w:cs="仿宋" w:hint="eastAsia"/>
          <w:sz w:val="32"/>
          <w:szCs w:val="32"/>
        </w:rPr>
        <w:t>答：对于上述信息，企业填写完毕提交后系统自动审核通过。需要修改时，再次编辑再次提交即可再次审核通过，没必要信息更新一次，上传一次。</w:t>
      </w:r>
    </w:p>
    <w:p w:rsidR="002246AB" w:rsidRDefault="00DA2089">
      <w:pPr>
        <w:pStyle w:val="1"/>
        <w:tabs>
          <w:tab w:val="left" w:pos="2193"/>
        </w:tabs>
        <w:ind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、入库时提交验证后，</w:t>
      </w:r>
      <w:r w:rsidR="00723467">
        <w:rPr>
          <w:rFonts w:ascii="仿宋" w:eastAsia="仿宋" w:hAnsi="仿宋" w:cs="仿宋" w:hint="eastAsia"/>
          <w:b/>
          <w:color w:val="000000"/>
          <w:sz w:val="32"/>
          <w:szCs w:val="32"/>
        </w:rPr>
        <w:t>如何再次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修改注册信息？</w:t>
      </w:r>
    </w:p>
    <w:p w:rsidR="002246AB" w:rsidRDefault="00DA2089">
      <w:pPr>
        <w:pStyle w:val="1"/>
        <w:tabs>
          <w:tab w:val="left" w:pos="2193"/>
        </w:tabs>
        <w:ind w:firstLineChars="0"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入库企业提交</w:t>
      </w:r>
      <w:r w:rsidR="00B5028F">
        <w:rPr>
          <w:rFonts w:ascii="仿宋" w:eastAsia="仿宋" w:hAnsi="仿宋" w:cs="仿宋" w:hint="eastAsia"/>
          <w:color w:val="000000"/>
          <w:sz w:val="32"/>
          <w:szCs w:val="32"/>
        </w:rPr>
        <w:t>备案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后，等待审核</w:t>
      </w:r>
      <w:r w:rsidR="00B5028F"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阶段，发现入库信息错误需要修改的，可电话申请退回，联系电话8902811。</w:t>
      </w:r>
    </w:p>
    <w:p w:rsidR="002246AB" w:rsidRDefault="00DA2089">
      <w:pPr>
        <w:pStyle w:val="1"/>
        <w:tabs>
          <w:tab w:val="left" w:pos="2193"/>
        </w:tabs>
        <w:ind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、入库企业项目经理</w:t>
      </w:r>
      <w:r w:rsidR="001F23BE">
        <w:rPr>
          <w:rFonts w:ascii="仿宋" w:eastAsia="仿宋" w:hAnsi="仿宋" w:cs="仿宋" w:hint="eastAsia"/>
          <w:b/>
          <w:color w:val="000000"/>
          <w:sz w:val="32"/>
          <w:szCs w:val="32"/>
        </w:rPr>
        <w:t>、监理总监如何解锁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？</w:t>
      </w:r>
    </w:p>
    <w:p w:rsidR="002246AB" w:rsidRDefault="00DA2089">
      <w:pPr>
        <w:pStyle w:val="1"/>
        <w:tabs>
          <w:tab w:val="left" w:pos="2193"/>
        </w:tabs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施工企业项目经理</w:t>
      </w:r>
      <w:r w:rsidR="001F23BE">
        <w:rPr>
          <w:rFonts w:ascii="仿宋" w:eastAsia="仿宋" w:hAnsi="仿宋" w:cs="仿宋" w:hint="eastAsia"/>
          <w:color w:val="000000"/>
          <w:sz w:val="32"/>
          <w:szCs w:val="32"/>
        </w:rPr>
        <w:t>、监理企业总监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在中标后，会被系统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自动锁定，如需解锁</w:t>
      </w:r>
      <w:r w:rsidR="00356FB5">
        <w:rPr>
          <w:rFonts w:ascii="仿宋" w:eastAsia="仿宋" w:hAnsi="仿宋" w:cs="仿宋" w:hint="eastAsia"/>
          <w:color w:val="000000"/>
          <w:sz w:val="32"/>
          <w:szCs w:val="32"/>
        </w:rPr>
        <w:t>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等到所承揽的项目</w:t>
      </w:r>
      <w:r w:rsidR="001F23BE">
        <w:rPr>
          <w:rFonts w:ascii="仿宋" w:eastAsia="仿宋" w:hAnsi="仿宋" w:cs="仿宋" w:hint="eastAsia"/>
          <w:color w:val="000000"/>
          <w:sz w:val="32"/>
          <w:szCs w:val="32"/>
        </w:rPr>
        <w:t>完工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，在系统内上传项目完工证</w:t>
      </w:r>
      <w:r w:rsidR="001F23BE">
        <w:rPr>
          <w:rFonts w:ascii="仿宋" w:eastAsia="仿宋" w:hAnsi="仿宋" w:cs="仿宋" w:hint="eastAsia"/>
          <w:color w:val="000000"/>
          <w:sz w:val="32"/>
          <w:szCs w:val="32"/>
        </w:rPr>
        <w:t>明或竣工报告扫描件（需注明项目名称及项目经理）后，在系统内提交，科室每周一、三、五在网上办理解锁业务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246AB" w:rsidRDefault="001F23BE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、</w:t>
      </w:r>
      <w:r w:rsidR="00CE4AAD">
        <w:rPr>
          <w:rFonts w:ascii="仿宋" w:eastAsia="仿宋" w:hAnsi="仿宋" w:cs="仿宋" w:hint="eastAsia"/>
          <w:b/>
          <w:color w:val="000000"/>
          <w:sz w:val="32"/>
          <w:szCs w:val="32"/>
        </w:rPr>
        <w:t>如何查询公司是否办理入库业务？</w:t>
      </w:r>
    </w:p>
    <w:p w:rsidR="00CE4AAD" w:rsidRDefault="00CE4AAD" w:rsidP="00BB6B58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企业</w:t>
      </w:r>
      <w:r w:rsidRPr="00CE4AAD">
        <w:rPr>
          <w:rFonts w:ascii="仿宋" w:eastAsia="仿宋" w:hAnsi="仿宋" w:cs="仿宋" w:hint="eastAsia"/>
          <w:color w:val="000000"/>
          <w:sz w:val="32"/>
          <w:szCs w:val="32"/>
        </w:rPr>
        <w:t>诚信入库时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，各公司都需提供法人授权委托书，对于公司是否诚信入库，可以询问该公司工作人员或者在聊城市公共资源交易中心左侧“企业诚信入库信息公开”中正确选择企业类型后查询。</w:t>
      </w:r>
    </w:p>
    <w:p w:rsidR="00FF0222" w:rsidRPr="008A2794" w:rsidRDefault="00CE4AAD" w:rsidP="008A2794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 w:rsidRPr="008A2794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7</w:t>
      </w:r>
      <w:r w:rsidRPr="008A2794">
        <w:rPr>
          <w:rFonts w:ascii="仿宋" w:eastAsia="仿宋" w:hAnsi="仿宋" w:cs="仿宋" w:hint="eastAsia"/>
          <w:b/>
          <w:color w:val="000000"/>
          <w:sz w:val="32"/>
          <w:szCs w:val="32"/>
        </w:rPr>
        <w:t>、</w:t>
      </w:r>
      <w:r w:rsidR="008A2794" w:rsidRPr="008A2794">
        <w:rPr>
          <w:rFonts w:ascii="仿宋" w:eastAsia="仿宋" w:hAnsi="仿宋" w:cs="仿宋" w:hint="eastAsia"/>
          <w:b/>
          <w:color w:val="000000"/>
          <w:sz w:val="32"/>
          <w:szCs w:val="32"/>
        </w:rPr>
        <w:t>各类</w:t>
      </w:r>
      <w:r w:rsidR="00FF0222" w:rsidRPr="008A2794">
        <w:rPr>
          <w:rFonts w:ascii="仿宋" w:eastAsia="仿宋" w:hAnsi="仿宋" w:cs="仿宋" w:hint="eastAsia"/>
          <w:b/>
          <w:color w:val="000000"/>
          <w:sz w:val="32"/>
          <w:szCs w:val="32"/>
        </w:rPr>
        <w:t>人员单位变更的办理流程</w:t>
      </w:r>
    </w:p>
    <w:p w:rsidR="00FF0222" w:rsidRPr="00FF0222" w:rsidRDefault="00FF0222" w:rsidP="008A2794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对于项目经理、监理总监就职单位的变更，首先应确保该人员在系统内无在建工程，</w:t>
      </w:r>
      <w:proofErr w:type="gramStart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其次需原用人</w:t>
      </w:r>
      <w:proofErr w:type="gramEnd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单位在其诚信库内</w:t>
      </w:r>
      <w:proofErr w:type="gramStart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上传该人员</w:t>
      </w:r>
      <w:proofErr w:type="gramEnd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的离职证明、新劳动合同及相应证件变更页的扫描件</w:t>
      </w:r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，离职选否，选择变更后的单位</w:t>
      </w: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，而后</w:t>
      </w:r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在系统内</w:t>
      </w: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提交变更</w:t>
      </w:r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申请</w:t>
      </w: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对于注销证书的，首先应确认在系统内无在建工程，</w:t>
      </w:r>
      <w:proofErr w:type="gramStart"/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其次</w:t>
      </w:r>
      <w:r w:rsidR="008A2794" w:rsidRPr="008A2794">
        <w:rPr>
          <w:rFonts w:ascii="仿宋" w:eastAsia="仿宋" w:hAnsi="仿宋" w:cs="仿宋" w:hint="eastAsia"/>
          <w:color w:val="000000"/>
          <w:sz w:val="32"/>
          <w:szCs w:val="32"/>
        </w:rPr>
        <w:t>需原用人</w:t>
      </w:r>
      <w:proofErr w:type="gramEnd"/>
      <w:r w:rsidR="008A2794" w:rsidRPr="008A2794">
        <w:rPr>
          <w:rFonts w:ascii="仿宋" w:eastAsia="仿宋" w:hAnsi="仿宋" w:cs="仿宋" w:hint="eastAsia"/>
          <w:color w:val="000000"/>
          <w:sz w:val="32"/>
          <w:szCs w:val="32"/>
        </w:rPr>
        <w:t>单位在其诚信库内</w:t>
      </w:r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上传其在建设厅网站的注销截图，离职选是，</w:t>
      </w:r>
      <w:r w:rsidR="008A2794" w:rsidRPr="008A2794">
        <w:rPr>
          <w:rFonts w:ascii="仿宋" w:eastAsia="仿宋" w:hAnsi="仿宋" w:cs="仿宋" w:hint="eastAsia"/>
          <w:color w:val="000000"/>
          <w:sz w:val="32"/>
          <w:szCs w:val="32"/>
        </w:rPr>
        <w:t>而后在系统内提交变更申请。</w:t>
      </w: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对于无法联络原工作单位办理的，也可由新单位携带上述材料到中心现场办理。</w:t>
      </w:r>
    </w:p>
    <w:p w:rsidR="00FF0222" w:rsidRDefault="00FF0222" w:rsidP="00FF0222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对于从业人员、项目管理人员、监理人员及设计人员就职单位的变更，</w:t>
      </w:r>
      <w:proofErr w:type="gramStart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需原用人</w:t>
      </w:r>
      <w:proofErr w:type="gramEnd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单位在其诚信库</w:t>
      </w:r>
      <w:proofErr w:type="gramStart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上传该人员</w:t>
      </w:r>
      <w:proofErr w:type="gramEnd"/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的离职证明</w:t>
      </w:r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及入</w:t>
      </w:r>
      <w:proofErr w:type="gramStart"/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职证明</w:t>
      </w:r>
      <w:proofErr w:type="gramEnd"/>
      <w:r w:rsidR="008A2794">
        <w:rPr>
          <w:rFonts w:ascii="仿宋" w:eastAsia="仿宋" w:hAnsi="仿宋" w:cs="仿宋" w:hint="eastAsia"/>
          <w:color w:val="000000"/>
          <w:sz w:val="32"/>
          <w:szCs w:val="32"/>
        </w:rPr>
        <w:t>或入职社保</w:t>
      </w: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t>后提交变更申请，打电话给中心</w:t>
      </w:r>
      <w:r w:rsidRPr="00FF0222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相应科室的工作人员办理。新单位需进一步维护该人员的劳动合同及证件变更等事宜，此类事项修改后自动通过，新企业对上述信息的有效性及完整性负责。对于无法联络原工作单位办理的，也可由新单位携带上述材料到中心现场办理。</w:t>
      </w:r>
    </w:p>
    <w:p w:rsidR="006126D2" w:rsidRPr="006126D2" w:rsidRDefault="00BB6B58" w:rsidP="006126D2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8</w:t>
      </w:r>
      <w:r w:rsidR="006126D2" w:rsidRPr="006126D2">
        <w:rPr>
          <w:rFonts w:ascii="仿宋" w:eastAsia="仿宋" w:hAnsi="仿宋" w:cs="仿宋" w:hint="eastAsia"/>
          <w:b/>
          <w:color w:val="000000"/>
          <w:sz w:val="32"/>
          <w:szCs w:val="32"/>
        </w:rPr>
        <w:t>、企业初次入库</w:t>
      </w:r>
      <w:r w:rsidR="00DA1D86">
        <w:rPr>
          <w:rFonts w:ascii="仿宋" w:eastAsia="仿宋" w:hAnsi="仿宋" w:cs="仿宋" w:hint="eastAsia"/>
          <w:b/>
          <w:color w:val="000000"/>
          <w:sz w:val="32"/>
          <w:szCs w:val="32"/>
        </w:rPr>
        <w:t>后为什么无法购买下载标书</w:t>
      </w:r>
      <w:r w:rsidR="00BC7B73">
        <w:rPr>
          <w:rFonts w:ascii="仿宋" w:eastAsia="仿宋" w:hAnsi="仿宋" w:cs="仿宋" w:hint="eastAsia"/>
          <w:b/>
          <w:color w:val="000000"/>
          <w:sz w:val="32"/>
          <w:szCs w:val="32"/>
        </w:rPr>
        <w:t>？</w:t>
      </w:r>
    </w:p>
    <w:p w:rsidR="006126D2" w:rsidRDefault="006126D2" w:rsidP="006126D2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6126D2">
        <w:rPr>
          <w:rFonts w:ascii="仿宋" w:eastAsia="仿宋" w:hAnsi="仿宋" w:cs="仿宋" w:hint="eastAsia"/>
          <w:color w:val="000000"/>
          <w:sz w:val="32"/>
          <w:szCs w:val="32"/>
        </w:rPr>
        <w:t>由于系统设置，</w:t>
      </w:r>
      <w:proofErr w:type="gramStart"/>
      <w:r w:rsidRPr="006126D2">
        <w:rPr>
          <w:rFonts w:ascii="仿宋" w:eastAsia="仿宋" w:hAnsi="仿宋" w:cs="仿宋" w:hint="eastAsia"/>
          <w:color w:val="000000"/>
          <w:sz w:val="32"/>
          <w:szCs w:val="32"/>
        </w:rPr>
        <w:t>供应商无从业人员</w:t>
      </w:r>
      <w:proofErr w:type="gramEnd"/>
      <w:r w:rsidRPr="006126D2">
        <w:rPr>
          <w:rFonts w:ascii="仿宋" w:eastAsia="仿宋" w:hAnsi="仿宋" w:cs="仿宋" w:hint="eastAsia"/>
          <w:color w:val="000000"/>
          <w:sz w:val="32"/>
          <w:szCs w:val="32"/>
        </w:rPr>
        <w:t>、工程企业无项目负责人将无法完成网上报名，</w:t>
      </w:r>
      <w:r w:rsidR="00DA1D86" w:rsidRPr="006126D2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="00DA1D86">
        <w:rPr>
          <w:rFonts w:ascii="仿宋" w:eastAsia="仿宋" w:hAnsi="仿宋" w:cs="仿宋" w:hint="eastAsia"/>
          <w:color w:val="000000"/>
          <w:sz w:val="32"/>
          <w:szCs w:val="32"/>
        </w:rPr>
        <w:t>请确认上述人员是否成功入库。</w:t>
      </w:r>
    </w:p>
    <w:p w:rsidR="0078286F" w:rsidRDefault="0078286F" w:rsidP="0078286F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 w:rsidRPr="0078286F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9</w:t>
      </w:r>
      <w:r w:rsidRPr="0078286F">
        <w:rPr>
          <w:rFonts w:ascii="仿宋" w:eastAsia="仿宋" w:hAnsi="仿宋" w:cs="仿宋" w:hint="eastAsia"/>
          <w:b/>
          <w:color w:val="000000"/>
          <w:sz w:val="32"/>
          <w:szCs w:val="32"/>
        </w:rPr>
        <w:t>、企业同时投多个项目，同一天开标，如何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参与？</w:t>
      </w:r>
    </w:p>
    <w:p w:rsidR="00801FE7" w:rsidRDefault="0078286F" w:rsidP="0078286F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78286F">
        <w:rPr>
          <w:rFonts w:ascii="仿宋" w:eastAsia="仿宋" w:hAnsi="仿宋" w:cs="仿宋" w:hint="eastAsia"/>
          <w:color w:val="000000"/>
          <w:sz w:val="32"/>
          <w:szCs w:val="32"/>
        </w:rPr>
        <w:t>政府</w:t>
      </w:r>
      <w:proofErr w:type="gramStart"/>
      <w:r w:rsidRPr="0078286F">
        <w:rPr>
          <w:rFonts w:ascii="仿宋" w:eastAsia="仿宋" w:hAnsi="仿宋" w:cs="仿宋" w:hint="eastAsia"/>
          <w:color w:val="000000"/>
          <w:sz w:val="32"/>
          <w:szCs w:val="32"/>
        </w:rPr>
        <w:t>采购科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于2019年5月1日起，发文建议各采购人、采购代理公司实现投标企业无证件开评标，现一市四区的项目原则上不再要求投标企业提供相应原件，企业可同时参与多个项目。</w:t>
      </w:r>
    </w:p>
    <w:p w:rsidR="0078286F" w:rsidRDefault="0078286F" w:rsidP="00801FE7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对于电子评标的项目，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采购科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项目为投标企业开标前半小时可以插入CA锁解密，企业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可以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提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到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达进行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解密，然后将锁交给其他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开标室进行解密。也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可以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办理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CA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锁，</w:t>
      </w:r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在制作招标文件时，插入CA</w:t>
      </w:r>
      <w:proofErr w:type="gramStart"/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主锁签章</w:t>
      </w:r>
      <w:proofErr w:type="gramEnd"/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后，用CA</w:t>
      </w:r>
      <w:proofErr w:type="gramStart"/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副锁加密</w:t>
      </w:r>
      <w:proofErr w:type="gramEnd"/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proofErr w:type="gramStart"/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现场副锁</w:t>
      </w:r>
      <w:proofErr w:type="gramEnd"/>
      <w:r w:rsidR="00801FE7">
        <w:rPr>
          <w:rFonts w:ascii="仿宋" w:eastAsia="仿宋" w:hAnsi="仿宋" w:cs="仿宋" w:hint="eastAsia"/>
          <w:color w:val="000000"/>
          <w:sz w:val="32"/>
          <w:szCs w:val="32"/>
        </w:rPr>
        <w:t>CA解密即可。</w:t>
      </w:r>
    </w:p>
    <w:p w:rsidR="00444F1E" w:rsidRDefault="00C256CE" w:rsidP="00905977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20</w:t>
      </w:r>
      <w:r w:rsidR="00444F1E" w:rsidRPr="00905977">
        <w:rPr>
          <w:rFonts w:ascii="仿宋" w:eastAsia="仿宋" w:hAnsi="仿宋" w:cs="仿宋" w:hint="eastAsia"/>
          <w:b/>
          <w:color w:val="000000"/>
          <w:sz w:val="32"/>
          <w:szCs w:val="32"/>
        </w:rPr>
        <w:t>、为何电子标书</w:t>
      </w:r>
      <w:r w:rsidR="00D82FCA">
        <w:rPr>
          <w:rFonts w:ascii="仿宋" w:eastAsia="仿宋" w:hAnsi="仿宋" w:cs="仿宋" w:hint="eastAsia"/>
          <w:b/>
          <w:color w:val="000000"/>
          <w:sz w:val="32"/>
          <w:szCs w:val="32"/>
        </w:rPr>
        <w:t>内</w:t>
      </w:r>
      <w:r w:rsidR="00905977" w:rsidRPr="00905977">
        <w:rPr>
          <w:rFonts w:ascii="仿宋" w:eastAsia="仿宋" w:hAnsi="仿宋" w:cs="仿宋" w:hint="eastAsia"/>
          <w:b/>
          <w:color w:val="000000"/>
          <w:sz w:val="32"/>
          <w:szCs w:val="32"/>
        </w:rPr>
        <w:t>公司证件</w:t>
      </w:r>
      <w:r w:rsidR="00D82FCA">
        <w:rPr>
          <w:rFonts w:ascii="仿宋" w:eastAsia="仿宋" w:hAnsi="仿宋" w:cs="仿宋" w:hint="eastAsia"/>
          <w:b/>
          <w:color w:val="000000"/>
          <w:sz w:val="32"/>
          <w:szCs w:val="32"/>
        </w:rPr>
        <w:t>等材料</w:t>
      </w:r>
      <w:r w:rsidR="00905977" w:rsidRPr="00905977">
        <w:rPr>
          <w:rFonts w:ascii="仿宋" w:eastAsia="仿宋" w:hAnsi="仿宋" w:cs="仿宋" w:hint="eastAsia"/>
          <w:b/>
          <w:color w:val="000000"/>
          <w:sz w:val="32"/>
          <w:szCs w:val="32"/>
        </w:rPr>
        <w:t>与</w:t>
      </w:r>
      <w:proofErr w:type="gramStart"/>
      <w:r w:rsidR="00905977" w:rsidRPr="00905977">
        <w:rPr>
          <w:rFonts w:ascii="仿宋" w:eastAsia="仿宋" w:hAnsi="仿宋" w:cs="仿宋" w:hint="eastAsia"/>
          <w:b/>
          <w:color w:val="000000"/>
          <w:sz w:val="32"/>
          <w:szCs w:val="32"/>
        </w:rPr>
        <w:t>诚信库不一致</w:t>
      </w:r>
      <w:proofErr w:type="gramEnd"/>
      <w:r w:rsidR="00905977" w:rsidRPr="00905977">
        <w:rPr>
          <w:rFonts w:ascii="仿宋" w:eastAsia="仿宋" w:hAnsi="仿宋" w:cs="仿宋" w:hint="eastAsia"/>
          <w:b/>
          <w:color w:val="000000"/>
          <w:sz w:val="32"/>
          <w:szCs w:val="32"/>
        </w:rPr>
        <w:t>？</w:t>
      </w:r>
    </w:p>
    <w:p w:rsidR="000F6AAB" w:rsidRDefault="00905977" w:rsidP="00451251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电子评标项目</w:t>
      </w:r>
      <w:r w:rsidRPr="00905977">
        <w:rPr>
          <w:rFonts w:ascii="仿宋" w:eastAsia="仿宋" w:hAnsi="仿宋" w:cs="仿宋" w:hint="eastAsia"/>
          <w:color w:val="000000"/>
          <w:sz w:val="32"/>
          <w:szCs w:val="32"/>
        </w:rPr>
        <w:t>电子标书的制作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，基本信息、业绩、证书等信息需从诚信库内获取，获取时投标企业可将不需要的业绩、证书材料等进行去除，但务必保证获取信息的准确性，而且获</w:t>
      </w:r>
      <w:r w:rsidR="00D82FCA">
        <w:rPr>
          <w:rFonts w:ascii="仿宋" w:eastAsia="仿宋" w:hAnsi="仿宋" w:cs="仿宋" w:hint="eastAsia"/>
          <w:color w:val="000000"/>
          <w:sz w:val="32"/>
          <w:szCs w:val="32"/>
        </w:rPr>
        <w:t>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信息为制作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标书那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r w:rsidR="00213F90">
        <w:rPr>
          <w:rFonts w:ascii="仿宋" w:eastAsia="仿宋" w:hAnsi="仿宋" w:cs="仿宋" w:hint="eastAsia"/>
          <w:color w:val="000000"/>
          <w:sz w:val="32"/>
          <w:szCs w:val="32"/>
        </w:rPr>
        <w:t>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刻的信息，诚信库</w:t>
      </w:r>
      <w:r w:rsidR="00D82FCA">
        <w:rPr>
          <w:rFonts w:ascii="仿宋" w:eastAsia="仿宋" w:hAnsi="仿宋" w:cs="仿宋" w:hint="eastAsia"/>
          <w:color w:val="000000"/>
          <w:sz w:val="32"/>
          <w:szCs w:val="32"/>
        </w:rPr>
        <w:t>事后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更新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的需及时更新电子标书的制作，重新进行获取。电子评标以电子标书内获取的为准。</w:t>
      </w:r>
    </w:p>
    <w:p w:rsidR="00A466BE" w:rsidRDefault="00051619" w:rsidP="00A466BE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1</w:t>
      </w:r>
      <w:r w:rsidR="00A466BE"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、电子评标的项目，厂方有关材料上传到哪里？</w:t>
      </w:r>
    </w:p>
    <w:p w:rsidR="00A466BE" w:rsidRPr="00BC18D0" w:rsidRDefault="00BC18D0" w:rsidP="00BC18D0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对于电子评标的项目，需要在标书里上传厂方或者授权方有关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证件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材料时，应根据招标文件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的要求，将厂方的有关材料直接上传至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代理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电子标书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系统内设置的</w:t>
      </w:r>
      <w:r w:rsidR="00581156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581156" w:rsidRPr="00581156">
        <w:rPr>
          <w:rFonts w:ascii="仿宋" w:eastAsia="仿宋" w:hAnsi="仿宋" w:cs="仿宋" w:hint="eastAsia"/>
          <w:color w:val="000000"/>
          <w:sz w:val="32"/>
          <w:szCs w:val="32"/>
        </w:rPr>
        <w:t>厂方有关材料</w:t>
      </w:r>
      <w:r w:rsidR="00581156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="00581156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581156" w:rsidRPr="00581156">
        <w:rPr>
          <w:rFonts w:ascii="仿宋" w:eastAsia="仿宋" w:hAnsi="仿宋" w:cs="仿宋" w:hint="eastAsia"/>
          <w:color w:val="000000"/>
          <w:sz w:val="32"/>
          <w:szCs w:val="32"/>
        </w:rPr>
        <w:t>其他材料</w:t>
      </w:r>
      <w:r w:rsidR="00581156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中。</w:t>
      </w:r>
    </w:p>
    <w:p w:rsidR="00A466BE" w:rsidRDefault="00A466BE" w:rsidP="00A466BE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、电子评标中，涉密的业绩如何上传？</w:t>
      </w:r>
    </w:p>
    <w:p w:rsidR="00BC18D0" w:rsidRPr="00BC18D0" w:rsidRDefault="00BC18D0" w:rsidP="00BC18D0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对于电子评标的项目，企业提供的业绩涉密，无法公开的，</w:t>
      </w:r>
      <w:r w:rsidR="00753B28" w:rsidRPr="00753B28">
        <w:rPr>
          <w:rFonts w:ascii="仿宋" w:eastAsia="仿宋" w:hAnsi="仿宋" w:cs="仿宋" w:hint="eastAsia"/>
          <w:color w:val="000000"/>
          <w:sz w:val="32"/>
          <w:szCs w:val="32"/>
        </w:rPr>
        <w:t>应根据招标文件的要求，</w:t>
      </w:r>
      <w:r w:rsidR="00753B28">
        <w:rPr>
          <w:rFonts w:ascii="仿宋" w:eastAsia="仿宋" w:hAnsi="仿宋" w:cs="仿宋" w:hint="eastAsia"/>
          <w:color w:val="000000"/>
          <w:sz w:val="32"/>
          <w:szCs w:val="32"/>
        </w:rPr>
        <w:t>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涉密业绩上传至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代理公司在电子标书系统内设置的</w:t>
      </w:r>
      <w:r w:rsidR="00B454D0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B454D0" w:rsidRPr="00B454D0">
        <w:rPr>
          <w:rFonts w:ascii="仿宋" w:eastAsia="仿宋" w:hAnsi="仿宋" w:cs="仿宋" w:hint="eastAsia"/>
          <w:color w:val="000000"/>
          <w:sz w:val="32"/>
          <w:szCs w:val="32"/>
        </w:rPr>
        <w:t>涉密业绩</w:t>
      </w:r>
      <w:r w:rsidR="00B454D0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="00B454D0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B454D0" w:rsidRPr="00B454D0">
        <w:rPr>
          <w:rFonts w:ascii="仿宋" w:eastAsia="仿宋" w:hAnsi="仿宋" w:cs="仿宋" w:hint="eastAsia"/>
          <w:color w:val="000000"/>
          <w:sz w:val="32"/>
          <w:szCs w:val="32"/>
        </w:rPr>
        <w:t>其他材料</w:t>
      </w:r>
      <w:r w:rsidR="00B454D0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Pr="00BC18D0">
        <w:rPr>
          <w:rFonts w:ascii="仿宋" w:eastAsia="仿宋" w:hAnsi="仿宋" w:cs="仿宋" w:hint="eastAsia"/>
          <w:color w:val="000000"/>
          <w:sz w:val="32"/>
          <w:szCs w:val="32"/>
        </w:rPr>
        <w:t>中。</w:t>
      </w:r>
    </w:p>
    <w:p w:rsidR="00A466BE" w:rsidRDefault="00A466BE" w:rsidP="00A466BE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3</w:t>
      </w:r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、联合体投标的电子评标项目，</w:t>
      </w:r>
      <w:proofErr w:type="gramStart"/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分主报企业</w:t>
      </w:r>
      <w:proofErr w:type="gramEnd"/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证件及业绩如何上传？</w:t>
      </w:r>
    </w:p>
    <w:p w:rsidR="00023EDF" w:rsidRPr="00023EDF" w:rsidRDefault="00023EDF" w:rsidP="00023EDF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 w:rsidRPr="00023EDF">
        <w:rPr>
          <w:rFonts w:ascii="仿宋" w:eastAsia="仿宋" w:hAnsi="仿宋" w:cs="仿宋" w:hint="eastAsia"/>
          <w:color w:val="000000"/>
          <w:sz w:val="32"/>
          <w:szCs w:val="32"/>
        </w:rPr>
        <w:t>对于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允许联合体投标的</w:t>
      </w:r>
      <w:r w:rsidR="00A0157D" w:rsidRPr="00A0157D">
        <w:rPr>
          <w:rFonts w:ascii="仿宋" w:eastAsia="仿宋" w:hAnsi="仿宋" w:cs="仿宋" w:hint="eastAsia"/>
          <w:color w:val="000000"/>
          <w:sz w:val="32"/>
          <w:szCs w:val="32"/>
        </w:rPr>
        <w:t>电子评标</w:t>
      </w:r>
      <w:r w:rsidR="00A0157D">
        <w:rPr>
          <w:rFonts w:ascii="仿宋" w:eastAsia="仿宋" w:hAnsi="仿宋" w:cs="仿宋" w:hint="eastAsia"/>
          <w:color w:val="000000"/>
          <w:sz w:val="32"/>
          <w:szCs w:val="32"/>
        </w:rPr>
        <w:t>项目</w:t>
      </w:r>
      <w:r w:rsidR="00A0157D" w:rsidRPr="00A0157D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需用主报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企业购买并下载标书，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用主报企业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缴纳保证金，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用主报企业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的诚信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库制作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电子标书。对于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非主报企业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的有关证件或参与该项目的人员，电子标书的制作，</w:t>
      </w:r>
      <w:r w:rsidRPr="00023EDF">
        <w:rPr>
          <w:rFonts w:ascii="仿宋" w:eastAsia="仿宋" w:hAnsi="仿宋" w:cs="仿宋" w:hint="eastAsia"/>
          <w:color w:val="000000"/>
          <w:sz w:val="32"/>
          <w:szCs w:val="32"/>
        </w:rPr>
        <w:t>应根据招标文件的要求，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将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非主报企业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的上述证件材料等上传至代理公司在电子标书</w:t>
      </w:r>
      <w:r w:rsidR="00A0157D">
        <w:rPr>
          <w:rFonts w:ascii="仿宋" w:eastAsia="仿宋" w:hAnsi="仿宋" w:cs="仿宋" w:hint="eastAsia"/>
          <w:color w:val="000000"/>
          <w:sz w:val="32"/>
          <w:szCs w:val="32"/>
        </w:rPr>
        <w:t>系统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内设置的</w:t>
      </w:r>
      <w:r w:rsidR="00A0157D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A0157D" w:rsidRPr="00A0157D">
        <w:rPr>
          <w:rFonts w:ascii="仿宋" w:eastAsia="仿宋" w:hAnsi="仿宋" w:cs="仿宋" w:hint="eastAsia"/>
          <w:color w:val="000000"/>
          <w:sz w:val="32"/>
          <w:szCs w:val="32"/>
        </w:rPr>
        <w:t>非主报企业证件人员</w:t>
      </w:r>
      <w:r w:rsidR="00A0157D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="00A0157D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A0157D" w:rsidRPr="00A0157D">
        <w:rPr>
          <w:rFonts w:ascii="仿宋" w:eastAsia="仿宋" w:hAnsi="仿宋" w:cs="仿宋" w:hint="eastAsia"/>
          <w:color w:val="000000"/>
          <w:sz w:val="32"/>
          <w:szCs w:val="32"/>
        </w:rPr>
        <w:t>其他材料</w:t>
      </w:r>
      <w:r w:rsidR="00A0157D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中。</w:t>
      </w:r>
    </w:p>
    <w:p w:rsidR="00A466BE" w:rsidRDefault="00A466BE" w:rsidP="00A466BE">
      <w:pPr>
        <w:pStyle w:val="1"/>
        <w:tabs>
          <w:tab w:val="left" w:pos="2193"/>
        </w:tabs>
        <w:ind w:firstLineChars="180" w:firstLine="578"/>
        <w:rPr>
          <w:rFonts w:ascii="仿宋" w:eastAsia="仿宋" w:hAnsi="仿宋" w:cs="仿宋"/>
          <w:b/>
          <w:color w:val="000000"/>
          <w:sz w:val="32"/>
          <w:szCs w:val="32"/>
        </w:rPr>
      </w:pPr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="00C256CE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 w:rsidRPr="00A466BE">
        <w:rPr>
          <w:rFonts w:ascii="仿宋" w:eastAsia="仿宋" w:hAnsi="仿宋" w:cs="仿宋" w:hint="eastAsia"/>
          <w:b/>
          <w:color w:val="000000"/>
          <w:sz w:val="32"/>
          <w:szCs w:val="32"/>
        </w:rPr>
        <w:t>、电子评标的项目，外聘其他公司人员，如何上传？</w:t>
      </w:r>
    </w:p>
    <w:p w:rsidR="00306A99" w:rsidRPr="00D22A49" w:rsidRDefault="007057D3" w:rsidP="00306A99">
      <w:pPr>
        <w:pStyle w:val="1"/>
        <w:tabs>
          <w:tab w:val="left" w:pos="2193"/>
        </w:tabs>
        <w:ind w:firstLineChars="180" w:firstLine="57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电子评标的项目，投标企业使用其他公司的专业人员，</w:t>
      </w:r>
      <w:r w:rsidR="00D22A49">
        <w:rPr>
          <w:rFonts w:ascii="仿宋" w:eastAsia="仿宋" w:hAnsi="仿宋" w:cs="仿宋" w:hint="eastAsia"/>
          <w:color w:val="000000"/>
          <w:sz w:val="32"/>
          <w:szCs w:val="32"/>
        </w:rPr>
        <w:t>无法从本公司诚信库获取，</w:t>
      </w:r>
      <w:r w:rsidR="00D22A49" w:rsidRPr="00D22A49">
        <w:rPr>
          <w:rFonts w:ascii="仿宋" w:eastAsia="仿宋" w:hAnsi="仿宋" w:cs="仿宋" w:hint="eastAsia"/>
          <w:color w:val="000000"/>
          <w:sz w:val="32"/>
          <w:szCs w:val="32"/>
        </w:rPr>
        <w:t>应根据招标文件的要求，将上述</w:t>
      </w:r>
      <w:r w:rsidR="00D22A49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人员的</w:t>
      </w:r>
      <w:r w:rsidR="00D22A49" w:rsidRPr="00D22A49">
        <w:rPr>
          <w:rFonts w:ascii="仿宋" w:eastAsia="仿宋" w:hAnsi="仿宋" w:cs="仿宋" w:hint="eastAsia"/>
          <w:color w:val="000000"/>
          <w:sz w:val="32"/>
          <w:szCs w:val="32"/>
        </w:rPr>
        <w:t>证件材料等</w:t>
      </w:r>
      <w:r w:rsidR="00D22A49">
        <w:rPr>
          <w:rFonts w:ascii="仿宋" w:eastAsia="仿宋" w:hAnsi="仿宋" w:cs="仿宋" w:hint="eastAsia"/>
          <w:color w:val="000000"/>
          <w:sz w:val="32"/>
          <w:szCs w:val="32"/>
        </w:rPr>
        <w:t>信息</w:t>
      </w:r>
      <w:r w:rsidR="00D22A49" w:rsidRPr="00D22A49">
        <w:rPr>
          <w:rFonts w:ascii="仿宋" w:eastAsia="仿宋" w:hAnsi="仿宋" w:cs="仿宋" w:hint="eastAsia"/>
          <w:color w:val="000000"/>
          <w:sz w:val="32"/>
          <w:szCs w:val="32"/>
        </w:rPr>
        <w:t>上传至代理公司在电子标书</w:t>
      </w:r>
      <w:r w:rsidR="00C57023">
        <w:rPr>
          <w:rFonts w:ascii="仿宋" w:eastAsia="仿宋" w:hAnsi="仿宋" w:cs="仿宋" w:hint="eastAsia"/>
          <w:color w:val="000000"/>
          <w:sz w:val="32"/>
          <w:szCs w:val="32"/>
        </w:rPr>
        <w:t>系统</w:t>
      </w:r>
      <w:r w:rsidR="00D22A49" w:rsidRPr="00D22A49">
        <w:rPr>
          <w:rFonts w:ascii="仿宋" w:eastAsia="仿宋" w:hAnsi="仿宋" w:cs="仿宋" w:hint="eastAsia"/>
          <w:color w:val="000000"/>
          <w:sz w:val="32"/>
          <w:szCs w:val="32"/>
        </w:rPr>
        <w:t>内设置的</w:t>
      </w:r>
      <w:r w:rsidR="00C57023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C57023" w:rsidRPr="00C57023">
        <w:rPr>
          <w:rFonts w:ascii="仿宋" w:eastAsia="仿宋" w:hAnsi="仿宋" w:cs="仿宋" w:hint="eastAsia"/>
          <w:color w:val="000000"/>
          <w:sz w:val="32"/>
          <w:szCs w:val="32"/>
        </w:rPr>
        <w:t>外聘人员信息</w:t>
      </w:r>
      <w:r w:rsidR="00C57023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="00D22A49" w:rsidRPr="00D22A49"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="00C57023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="00C57023" w:rsidRPr="00C57023">
        <w:rPr>
          <w:rFonts w:ascii="仿宋" w:eastAsia="仿宋" w:hAnsi="仿宋" w:cs="仿宋" w:hint="eastAsia"/>
          <w:color w:val="000000"/>
          <w:sz w:val="32"/>
          <w:szCs w:val="32"/>
        </w:rPr>
        <w:t>其他材料</w:t>
      </w:r>
      <w:r w:rsidR="00C57023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="00D22A49" w:rsidRPr="00D22A49">
        <w:rPr>
          <w:rFonts w:ascii="仿宋" w:eastAsia="仿宋" w:hAnsi="仿宋" w:cs="仿宋" w:hint="eastAsia"/>
          <w:color w:val="000000"/>
          <w:sz w:val="32"/>
          <w:szCs w:val="32"/>
        </w:rPr>
        <w:t>中。</w:t>
      </w:r>
    </w:p>
    <w:p w:rsidR="0066501B" w:rsidRDefault="007057D3" w:rsidP="0066501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C256CE">
        <w:rPr>
          <w:rFonts w:ascii="仿宋" w:eastAsia="仿宋" w:hAnsi="仿宋" w:hint="eastAsia"/>
          <w:b/>
          <w:sz w:val="32"/>
          <w:szCs w:val="32"/>
        </w:rPr>
        <w:t>5</w:t>
      </w:r>
      <w:r w:rsidR="0078286F">
        <w:rPr>
          <w:rFonts w:ascii="仿宋" w:eastAsia="仿宋" w:hAnsi="仿宋" w:hint="eastAsia"/>
          <w:b/>
          <w:sz w:val="32"/>
          <w:szCs w:val="32"/>
        </w:rPr>
        <w:t>、</w:t>
      </w:r>
      <w:r w:rsidR="0066501B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66501B" w:rsidRDefault="0078286F" w:rsidP="006650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66501B">
        <w:rPr>
          <w:rFonts w:ascii="仿宋" w:eastAsia="仿宋" w:hAnsi="仿宋" w:hint="eastAsia"/>
          <w:sz w:val="32"/>
          <w:szCs w:val="32"/>
        </w:rPr>
        <w:t>聊城市公共资源交易中心企业诚信</w:t>
      </w:r>
      <w:proofErr w:type="gramStart"/>
      <w:r w:rsidR="0066501B">
        <w:rPr>
          <w:rFonts w:ascii="仿宋" w:eastAsia="仿宋" w:hAnsi="仿宋" w:hint="eastAsia"/>
          <w:sz w:val="32"/>
          <w:szCs w:val="32"/>
        </w:rPr>
        <w:t>库信息</w:t>
      </w:r>
      <w:proofErr w:type="gramEnd"/>
      <w:r w:rsidR="0066501B">
        <w:rPr>
          <w:rFonts w:ascii="仿宋" w:eastAsia="仿宋" w:hAnsi="仿宋" w:hint="eastAsia"/>
          <w:sz w:val="32"/>
          <w:szCs w:val="32"/>
        </w:rPr>
        <w:t>除涉密及个人隐私外，待企业入库成功后，</w:t>
      </w:r>
      <w:proofErr w:type="gramStart"/>
      <w:r w:rsidR="0066501B">
        <w:rPr>
          <w:rFonts w:ascii="仿宋" w:eastAsia="仿宋" w:hAnsi="仿宋" w:hint="eastAsia"/>
          <w:sz w:val="32"/>
          <w:szCs w:val="32"/>
        </w:rPr>
        <w:t>一律对</w:t>
      </w:r>
      <w:proofErr w:type="gramEnd"/>
      <w:r w:rsidR="0066501B">
        <w:rPr>
          <w:rFonts w:ascii="仿宋" w:eastAsia="仿宋" w:hAnsi="仿宋" w:hint="eastAsia"/>
          <w:sz w:val="32"/>
          <w:szCs w:val="32"/>
        </w:rPr>
        <w:t xml:space="preserve">社会公开。对于企业诚信库内的扫描件信息，企业上传后任何人均无法删除，只能作废，作废后仍长期保存且对社会公开。一个人员信息（身份证号码）只可登记于一个企业，人员信息提交审核通过后，姓名及身份证号信息将无法修改。 </w:t>
      </w:r>
    </w:p>
    <w:p w:rsidR="0066501B" w:rsidRDefault="0078286F" w:rsidP="0066501B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66501B">
        <w:rPr>
          <w:rFonts w:ascii="仿宋" w:eastAsia="仿宋" w:hAnsi="仿宋" w:hint="eastAsia"/>
          <w:sz w:val="32"/>
          <w:szCs w:val="32"/>
        </w:rPr>
        <w:t>聊城市电子招投标系统电子投标文件的制作与企业诚信</w:t>
      </w:r>
      <w:proofErr w:type="gramStart"/>
      <w:r w:rsidR="0066501B">
        <w:rPr>
          <w:rFonts w:ascii="仿宋" w:eastAsia="仿宋" w:hAnsi="仿宋" w:hint="eastAsia"/>
          <w:sz w:val="32"/>
          <w:szCs w:val="32"/>
        </w:rPr>
        <w:t>库高度</w:t>
      </w:r>
      <w:proofErr w:type="gramEnd"/>
      <w:r w:rsidR="0066501B">
        <w:rPr>
          <w:rFonts w:ascii="仿宋" w:eastAsia="仿宋" w:hAnsi="仿宋" w:hint="eastAsia"/>
          <w:sz w:val="32"/>
          <w:szCs w:val="32"/>
        </w:rPr>
        <w:t>相关，电子标书的证件、业绩、奖项、社保、纳税、财务及人员信息大多需从诚信</w:t>
      </w:r>
      <w:proofErr w:type="gramStart"/>
      <w:r w:rsidR="0066501B">
        <w:rPr>
          <w:rFonts w:ascii="仿宋" w:eastAsia="仿宋" w:hAnsi="仿宋" w:hint="eastAsia"/>
          <w:sz w:val="32"/>
          <w:szCs w:val="32"/>
        </w:rPr>
        <w:t>库信息</w:t>
      </w:r>
      <w:proofErr w:type="gramEnd"/>
      <w:r w:rsidR="0066501B">
        <w:rPr>
          <w:rFonts w:ascii="仿宋" w:eastAsia="仿宋" w:hAnsi="仿宋" w:hint="eastAsia"/>
          <w:sz w:val="32"/>
          <w:szCs w:val="32"/>
        </w:rPr>
        <w:t>中获取，各投标企</w:t>
      </w:r>
      <w:r w:rsidR="0066501B" w:rsidRPr="00814D8F">
        <w:rPr>
          <w:rFonts w:ascii="仿宋" w:eastAsia="仿宋" w:hAnsi="仿宋" w:hint="eastAsia"/>
          <w:sz w:val="32"/>
          <w:szCs w:val="32"/>
        </w:rPr>
        <w:t>业务必安排好专人对各自诚信</w:t>
      </w:r>
      <w:proofErr w:type="gramStart"/>
      <w:r w:rsidR="0066501B" w:rsidRPr="00814D8F">
        <w:rPr>
          <w:rFonts w:ascii="仿宋" w:eastAsia="仿宋" w:hAnsi="仿宋" w:hint="eastAsia"/>
          <w:sz w:val="32"/>
          <w:szCs w:val="32"/>
        </w:rPr>
        <w:t>库信息</w:t>
      </w:r>
      <w:proofErr w:type="gramEnd"/>
      <w:r w:rsidR="0066501B" w:rsidRPr="00814D8F">
        <w:rPr>
          <w:rFonts w:ascii="仿宋" w:eastAsia="仿宋" w:hAnsi="仿宋" w:hint="eastAsia"/>
          <w:sz w:val="32"/>
          <w:szCs w:val="32"/>
        </w:rPr>
        <w:t>进行更新与维护，并</w:t>
      </w:r>
      <w:r w:rsidR="0066501B" w:rsidRPr="00814D8F">
        <w:rPr>
          <w:rFonts w:ascii="仿宋" w:eastAsia="仿宋" w:hAnsi="仿宋" w:hint="eastAsia"/>
          <w:color w:val="000000" w:themeColor="text1"/>
          <w:sz w:val="32"/>
          <w:szCs w:val="32"/>
        </w:rPr>
        <w:t>保证上传的扫描件和最新的原件保持一致，</w:t>
      </w:r>
      <w:proofErr w:type="gramStart"/>
      <w:r w:rsidR="0066501B" w:rsidRPr="00814D8F">
        <w:rPr>
          <w:rFonts w:ascii="仿宋" w:eastAsia="仿宋" w:hAnsi="仿宋" w:hint="eastAsia"/>
          <w:color w:val="000000" w:themeColor="text1"/>
          <w:sz w:val="32"/>
          <w:szCs w:val="32"/>
        </w:rPr>
        <w:t>且图片</w:t>
      </w:r>
      <w:proofErr w:type="gramEnd"/>
      <w:r w:rsidR="0066501B" w:rsidRPr="00814D8F">
        <w:rPr>
          <w:rFonts w:ascii="仿宋" w:eastAsia="仿宋" w:hAnsi="仿宋" w:hint="eastAsia"/>
          <w:color w:val="000000" w:themeColor="text1"/>
          <w:sz w:val="32"/>
          <w:szCs w:val="32"/>
        </w:rPr>
        <w:t>清晰、图文可辨认、内容完整，并对因诚信</w:t>
      </w:r>
      <w:proofErr w:type="gramStart"/>
      <w:r w:rsidR="0066501B" w:rsidRPr="00814D8F">
        <w:rPr>
          <w:rFonts w:ascii="仿宋" w:eastAsia="仿宋" w:hAnsi="仿宋" w:hint="eastAsia"/>
          <w:color w:val="000000" w:themeColor="text1"/>
          <w:sz w:val="32"/>
          <w:szCs w:val="32"/>
        </w:rPr>
        <w:t>库信息</w:t>
      </w:r>
      <w:proofErr w:type="gramEnd"/>
      <w:r w:rsidR="0066501B" w:rsidRPr="00814D8F">
        <w:rPr>
          <w:rFonts w:ascii="仿宋" w:eastAsia="仿宋" w:hAnsi="仿宋" w:hint="eastAsia"/>
          <w:color w:val="000000" w:themeColor="text1"/>
          <w:sz w:val="32"/>
          <w:szCs w:val="32"/>
        </w:rPr>
        <w:t>的不合法、不真实、不清晰、不完整、无效、错误或信息处于编辑中、待验证的状态造成的一切后果负责（将影响电子标的评审）。</w:t>
      </w:r>
    </w:p>
    <w:p w:rsidR="00306A99" w:rsidRDefault="00306A99" w:rsidP="00306A99">
      <w:pPr>
        <w:spacing w:line="560" w:lineRule="exac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（3）各投标企业制作电子标书务必仔细认真，尤其是唱标一览表，一定注意项目的单位是“元”还是“万元”；一定使用最后的答疑文件制作投标文件；一定按招标文件要求进行签字盖章、签章；</w:t>
      </w:r>
      <w:r w:rsidR="00B91CE6">
        <w:rPr>
          <w:rFonts w:ascii="仿宋" w:eastAsia="仿宋" w:hAnsi="仿宋" w:hint="eastAsia"/>
          <w:color w:val="000000" w:themeColor="text1"/>
          <w:sz w:val="32"/>
          <w:szCs w:val="32"/>
        </w:rPr>
        <w:t>一定要维护好各自的诚信库系统。</w:t>
      </w:r>
    </w:p>
    <w:p w:rsidR="002246AB" w:rsidRDefault="004F6D9F" w:rsidP="009613EE">
      <w:pPr>
        <w:pStyle w:val="1"/>
        <w:tabs>
          <w:tab w:val="left" w:pos="2193"/>
        </w:tabs>
        <w:ind w:firstLineChars="196" w:firstLine="630"/>
        <w:rPr>
          <w:rFonts w:ascii="仿宋" w:eastAsia="仿宋" w:hAnsi="仿宋" w:cs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政府采购科（诚信入科审核咨询）</w:t>
      </w:r>
      <w:r w:rsidR="00DA2089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：0635-8902811 </w:t>
      </w:r>
    </w:p>
    <w:p w:rsidR="002246AB" w:rsidRDefault="004F6D9F" w:rsidP="004F6D9F">
      <w:pPr>
        <w:pStyle w:val="1"/>
        <w:tabs>
          <w:tab w:val="left" w:pos="2193"/>
        </w:tabs>
        <w:ind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交易系统常见问题客服电话</w:t>
      </w:r>
      <w:r w:rsidR="00DA2089">
        <w:rPr>
          <w:rFonts w:ascii="仿宋" w:eastAsia="仿宋" w:hAnsi="仿宋" w:cs="仿宋" w:hint="eastAsia"/>
          <w:b/>
          <w:color w:val="000000"/>
          <w:sz w:val="32"/>
          <w:szCs w:val="32"/>
        </w:rPr>
        <w:t>：400-998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-</w:t>
      </w:r>
      <w:r w:rsidR="00DA2089">
        <w:rPr>
          <w:rFonts w:ascii="仿宋" w:eastAsia="仿宋" w:hAnsi="仿宋" w:cs="仿宋" w:hint="eastAsia"/>
          <w:b/>
          <w:color w:val="000000"/>
          <w:sz w:val="32"/>
          <w:szCs w:val="32"/>
        </w:rPr>
        <w:t>0000</w:t>
      </w:r>
    </w:p>
    <w:p w:rsidR="002246AB" w:rsidRDefault="00DA2089" w:rsidP="00930309">
      <w:pPr>
        <w:pStyle w:val="1"/>
        <w:tabs>
          <w:tab w:val="left" w:pos="2193"/>
        </w:tabs>
        <w:ind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交易平台维护室：0635-8902702</w:t>
      </w:r>
    </w:p>
    <w:sectPr w:rsidR="002246AB">
      <w:footerReference w:type="default" r:id="rId9"/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ED" w:rsidRDefault="00F77EED" w:rsidP="00930309">
      <w:r>
        <w:separator/>
      </w:r>
    </w:p>
  </w:endnote>
  <w:endnote w:type="continuationSeparator" w:id="0">
    <w:p w:rsidR="00F77EED" w:rsidRDefault="00F77EED" w:rsidP="0093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27868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930309" w:rsidRDefault="009303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1C" w:rsidRPr="003A271C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930309" w:rsidRDefault="009303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ED" w:rsidRDefault="00F77EED" w:rsidP="00930309">
      <w:r>
        <w:separator/>
      </w:r>
    </w:p>
  </w:footnote>
  <w:footnote w:type="continuationSeparator" w:id="0">
    <w:p w:rsidR="00F77EED" w:rsidRDefault="00F77EED" w:rsidP="0093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30CA"/>
    <w:rsid w:val="000005C5"/>
    <w:rsid w:val="00014602"/>
    <w:rsid w:val="00023EDF"/>
    <w:rsid w:val="000429BC"/>
    <w:rsid w:val="00051619"/>
    <w:rsid w:val="00060D06"/>
    <w:rsid w:val="00074D10"/>
    <w:rsid w:val="00081F39"/>
    <w:rsid w:val="000C6357"/>
    <w:rsid w:val="000F521E"/>
    <w:rsid w:val="000F6AAB"/>
    <w:rsid w:val="00127242"/>
    <w:rsid w:val="001415D0"/>
    <w:rsid w:val="00161B63"/>
    <w:rsid w:val="00165D52"/>
    <w:rsid w:val="001A1A02"/>
    <w:rsid w:val="001B26E2"/>
    <w:rsid w:val="001D1827"/>
    <w:rsid w:val="001D4835"/>
    <w:rsid w:val="001F23BE"/>
    <w:rsid w:val="001F6A90"/>
    <w:rsid w:val="00213F90"/>
    <w:rsid w:val="0021448C"/>
    <w:rsid w:val="002246AB"/>
    <w:rsid w:val="002266F7"/>
    <w:rsid w:val="002300EA"/>
    <w:rsid w:val="002350B2"/>
    <w:rsid w:val="00237A39"/>
    <w:rsid w:val="002747F5"/>
    <w:rsid w:val="00287743"/>
    <w:rsid w:val="00292C64"/>
    <w:rsid w:val="00296941"/>
    <w:rsid w:val="002A51D7"/>
    <w:rsid w:val="00306A99"/>
    <w:rsid w:val="00341DE6"/>
    <w:rsid w:val="00351AF0"/>
    <w:rsid w:val="00356FB5"/>
    <w:rsid w:val="00370B68"/>
    <w:rsid w:val="003A271C"/>
    <w:rsid w:val="003A29AD"/>
    <w:rsid w:val="003B590D"/>
    <w:rsid w:val="003D0EC9"/>
    <w:rsid w:val="00404928"/>
    <w:rsid w:val="004061E1"/>
    <w:rsid w:val="00406F74"/>
    <w:rsid w:val="004149FD"/>
    <w:rsid w:val="0044176A"/>
    <w:rsid w:val="00444F1E"/>
    <w:rsid w:val="00451251"/>
    <w:rsid w:val="004C3E7D"/>
    <w:rsid w:val="004F6D9F"/>
    <w:rsid w:val="00506BB9"/>
    <w:rsid w:val="00521685"/>
    <w:rsid w:val="00533305"/>
    <w:rsid w:val="0055009B"/>
    <w:rsid w:val="00581156"/>
    <w:rsid w:val="00582B73"/>
    <w:rsid w:val="005F6198"/>
    <w:rsid w:val="00602302"/>
    <w:rsid w:val="006126D2"/>
    <w:rsid w:val="0062780C"/>
    <w:rsid w:val="0066501B"/>
    <w:rsid w:val="0067425A"/>
    <w:rsid w:val="00677597"/>
    <w:rsid w:val="006F0990"/>
    <w:rsid w:val="007057D3"/>
    <w:rsid w:val="00723467"/>
    <w:rsid w:val="00753B28"/>
    <w:rsid w:val="00755EBE"/>
    <w:rsid w:val="00757C61"/>
    <w:rsid w:val="0078286F"/>
    <w:rsid w:val="00783BC6"/>
    <w:rsid w:val="0079320C"/>
    <w:rsid w:val="007B6090"/>
    <w:rsid w:val="007B7E29"/>
    <w:rsid w:val="007E565D"/>
    <w:rsid w:val="007F2F70"/>
    <w:rsid w:val="00801FE7"/>
    <w:rsid w:val="00814D8F"/>
    <w:rsid w:val="00815673"/>
    <w:rsid w:val="00843DA4"/>
    <w:rsid w:val="008627CF"/>
    <w:rsid w:val="00867AD2"/>
    <w:rsid w:val="00887572"/>
    <w:rsid w:val="00893A6B"/>
    <w:rsid w:val="008A2794"/>
    <w:rsid w:val="008C3BF9"/>
    <w:rsid w:val="008E3837"/>
    <w:rsid w:val="00905977"/>
    <w:rsid w:val="0091232E"/>
    <w:rsid w:val="0091617F"/>
    <w:rsid w:val="00930309"/>
    <w:rsid w:val="009613EE"/>
    <w:rsid w:val="00964386"/>
    <w:rsid w:val="00965BB3"/>
    <w:rsid w:val="009716C3"/>
    <w:rsid w:val="00975D80"/>
    <w:rsid w:val="00984F46"/>
    <w:rsid w:val="009936E4"/>
    <w:rsid w:val="009B4383"/>
    <w:rsid w:val="00A0113C"/>
    <w:rsid w:val="00A0157D"/>
    <w:rsid w:val="00A466BE"/>
    <w:rsid w:val="00AE4965"/>
    <w:rsid w:val="00B03680"/>
    <w:rsid w:val="00B21AF5"/>
    <w:rsid w:val="00B3165A"/>
    <w:rsid w:val="00B454D0"/>
    <w:rsid w:val="00B5028F"/>
    <w:rsid w:val="00B67DFD"/>
    <w:rsid w:val="00B91CE6"/>
    <w:rsid w:val="00BB6B58"/>
    <w:rsid w:val="00BC18D0"/>
    <w:rsid w:val="00BC3C3F"/>
    <w:rsid w:val="00BC5109"/>
    <w:rsid w:val="00BC7B73"/>
    <w:rsid w:val="00BD6C25"/>
    <w:rsid w:val="00BF1CB7"/>
    <w:rsid w:val="00C045A1"/>
    <w:rsid w:val="00C16F55"/>
    <w:rsid w:val="00C256CE"/>
    <w:rsid w:val="00C330CA"/>
    <w:rsid w:val="00C36853"/>
    <w:rsid w:val="00C57023"/>
    <w:rsid w:val="00C80DA1"/>
    <w:rsid w:val="00CB67A8"/>
    <w:rsid w:val="00CC28E0"/>
    <w:rsid w:val="00CD6EBD"/>
    <w:rsid w:val="00CE32A3"/>
    <w:rsid w:val="00CE4AAD"/>
    <w:rsid w:val="00CF664E"/>
    <w:rsid w:val="00D034BD"/>
    <w:rsid w:val="00D22A49"/>
    <w:rsid w:val="00D26784"/>
    <w:rsid w:val="00D43462"/>
    <w:rsid w:val="00D51139"/>
    <w:rsid w:val="00D82FCA"/>
    <w:rsid w:val="00DA1D86"/>
    <w:rsid w:val="00DA2089"/>
    <w:rsid w:val="00DA2622"/>
    <w:rsid w:val="00DA588D"/>
    <w:rsid w:val="00E02CB6"/>
    <w:rsid w:val="00E06D4D"/>
    <w:rsid w:val="00E07509"/>
    <w:rsid w:val="00E65EFF"/>
    <w:rsid w:val="00E70878"/>
    <w:rsid w:val="00E83725"/>
    <w:rsid w:val="00EA1996"/>
    <w:rsid w:val="00EA23E8"/>
    <w:rsid w:val="00EB4E55"/>
    <w:rsid w:val="00EE5782"/>
    <w:rsid w:val="00F049EA"/>
    <w:rsid w:val="00F3052C"/>
    <w:rsid w:val="00F43881"/>
    <w:rsid w:val="00F536E5"/>
    <w:rsid w:val="00F60EEF"/>
    <w:rsid w:val="00F77EED"/>
    <w:rsid w:val="00F846AF"/>
    <w:rsid w:val="00FF0222"/>
    <w:rsid w:val="05313397"/>
    <w:rsid w:val="06042A8A"/>
    <w:rsid w:val="0EED6F77"/>
    <w:rsid w:val="12925FD8"/>
    <w:rsid w:val="136E5370"/>
    <w:rsid w:val="15410058"/>
    <w:rsid w:val="17DD564D"/>
    <w:rsid w:val="18A47074"/>
    <w:rsid w:val="1DA71760"/>
    <w:rsid w:val="25FC768C"/>
    <w:rsid w:val="28045721"/>
    <w:rsid w:val="2809776C"/>
    <w:rsid w:val="2A583DD3"/>
    <w:rsid w:val="303A6720"/>
    <w:rsid w:val="32EF4F90"/>
    <w:rsid w:val="43377E6C"/>
    <w:rsid w:val="47871D5D"/>
    <w:rsid w:val="47A57B28"/>
    <w:rsid w:val="49B670DF"/>
    <w:rsid w:val="4A8C2E10"/>
    <w:rsid w:val="503A31DB"/>
    <w:rsid w:val="5051229E"/>
    <w:rsid w:val="5352349F"/>
    <w:rsid w:val="57EA3952"/>
    <w:rsid w:val="58C245DC"/>
    <w:rsid w:val="593D396E"/>
    <w:rsid w:val="5DBB1DBB"/>
    <w:rsid w:val="64FF762B"/>
    <w:rsid w:val="69F2562B"/>
    <w:rsid w:val="6E8C3282"/>
    <w:rsid w:val="71EE33C8"/>
    <w:rsid w:val="767A47A8"/>
    <w:rsid w:val="7D332115"/>
    <w:rsid w:val="7D3A6362"/>
    <w:rsid w:val="7E0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 w:qFormat="1"/>
    <w:lsdException w:name="HTML Code" w:semiHidden="0" w:qFormat="1"/>
    <w:lsdException w:name="HTML Definition" w:semiHidden="0"/>
    <w:lsdException w:name="HTML Keyboard" w:semiHidden="0" w:qFormat="1"/>
    <w:lsdException w:name="HTML Sample" w:semiHidden="0" w:qFormat="1"/>
    <w:lsdException w:name="HTML Vari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2D64B3"/>
      <w:u w:val="none"/>
    </w:rPr>
  </w:style>
  <w:style w:type="character" w:styleId="HTML">
    <w:name w:val="HTML Definition"/>
    <w:basedOn w:val="a0"/>
    <w:uiPriority w:val="99"/>
    <w:unhideWhenUsed/>
  </w:style>
  <w:style w:type="character" w:styleId="HTML0">
    <w:name w:val="HTML Variable"/>
    <w:basedOn w:val="a0"/>
    <w:uiPriority w:val="99"/>
    <w:unhideWhenUsed/>
  </w:style>
  <w:style w:type="character" w:styleId="a7">
    <w:name w:val="Hyperlink"/>
    <w:basedOn w:val="a0"/>
    <w:uiPriority w:val="99"/>
    <w:unhideWhenUsed/>
    <w:qFormat/>
    <w:rPr>
      <w:color w:val="2D64B3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Pr>
      <w:rFonts w:ascii="Courier New" w:eastAsia="Courier New" w:hAnsi="Courier New" w:cs="Courier New" w:hint="default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icon">
    <w:name w:val="icon"/>
    <w:basedOn w:val="a0"/>
    <w:qFormat/>
  </w:style>
  <w:style w:type="character" w:customStyle="1" w:styleId="i-original2">
    <w:name w:val="i-original2"/>
    <w:basedOn w:val="a0"/>
    <w:qFormat/>
  </w:style>
  <w:style w:type="character" w:customStyle="1" w:styleId="bdsmore4">
    <w:name w:val="bds_more4"/>
    <w:basedOn w:val="a0"/>
    <w:qFormat/>
    <w:rPr>
      <w:rFonts w:ascii="宋体" w:eastAsia="宋体" w:hAnsi="宋体" w:cs="宋体" w:hint="eastAsia"/>
    </w:rPr>
  </w:style>
  <w:style w:type="character" w:customStyle="1" w:styleId="bdsmore5">
    <w:name w:val="bds_more5"/>
    <w:basedOn w:val="a0"/>
    <w:qFormat/>
  </w:style>
  <w:style w:type="character" w:customStyle="1" w:styleId="bdsmore6">
    <w:name w:val="bds_more6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paragraph" w:styleId="a8">
    <w:name w:val="Balloon Text"/>
    <w:basedOn w:val="a"/>
    <w:link w:val="Char1"/>
    <w:uiPriority w:val="99"/>
    <w:semiHidden/>
    <w:unhideWhenUsed/>
    <w:rsid w:val="007B7E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7E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0456;&#24212;&#25195;&#25551;&#20214;&#33267;lcggzyzfcgk@163.com&#30340;&#37038;&#31665;,&#25171;&#30005;&#35805;&#33267;0635-89028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628</Words>
  <Characters>3586</Characters>
  <Application>Microsoft Office Word</Application>
  <DocSecurity>0</DocSecurity>
  <Lines>29</Lines>
  <Paragraphs>8</Paragraphs>
  <ScaleCrop>false</ScaleCrop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395</cp:revision>
  <cp:lastPrinted>2019-06-25T07:24:00Z</cp:lastPrinted>
  <dcterms:created xsi:type="dcterms:W3CDTF">2016-08-19T06:36:00Z</dcterms:created>
  <dcterms:modified xsi:type="dcterms:W3CDTF">2019-07-29T03:42:00Z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